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144D0E" w:rsidRDefault="00EC610C">
      <w:pPr>
        <w:rPr>
          <w:rFonts w:ascii="Calibri" w:hAnsi="Calibri" w:cs="Calibri"/>
          <w:color w:val="002060"/>
        </w:rPr>
      </w:pPr>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0607CD1C" w:rsidR="00EC610C" w:rsidRPr="00144D0E" w:rsidRDefault="00B023A8" w:rsidP="00EC610C">
      <w:pPr>
        <w:jc w:val="center"/>
        <w:rPr>
          <w:rFonts w:ascii="Calibri" w:hAnsi="Calibri" w:cs="Calibri"/>
          <w:sz w:val="44"/>
          <w:szCs w:val="44"/>
        </w:rPr>
      </w:pPr>
      <w:r w:rsidRPr="00144D0E">
        <w:rPr>
          <w:rFonts w:ascii="Calibri" w:hAnsi="Calibri" w:cs="Calibri"/>
          <w:sz w:val="44"/>
          <w:szCs w:val="44"/>
        </w:rPr>
        <w:t>Kit de mobilité</w:t>
      </w:r>
      <w:r w:rsidR="004F65A9" w:rsidRPr="00144D0E">
        <w:rPr>
          <w:rFonts w:ascii="Calibri" w:hAnsi="Calibri" w:cs="Calibri"/>
          <w:sz w:val="44"/>
          <w:szCs w:val="44"/>
        </w:rPr>
        <w:t xml:space="preserve"> d’enseignement </w:t>
      </w:r>
    </w:p>
    <w:p w14:paraId="6BBD4382" w14:textId="77777777" w:rsidR="00F4222C" w:rsidRPr="00144D0E" w:rsidRDefault="00F4222C" w:rsidP="00F4222C">
      <w:pPr>
        <w:jc w:val="center"/>
        <w:rPr>
          <w:rFonts w:ascii="Calibri" w:hAnsi="Calibri" w:cs="Calibri"/>
          <w:i/>
          <w:sz w:val="36"/>
          <w:szCs w:val="36"/>
        </w:rPr>
      </w:pPr>
    </w:p>
    <w:p w14:paraId="56D3CB16" w14:textId="77777777" w:rsidR="00F4222C" w:rsidRPr="00144D0E" w:rsidRDefault="00F4222C" w:rsidP="00F4222C">
      <w:pPr>
        <w:jc w:val="center"/>
        <w:rPr>
          <w:rFonts w:ascii="Calibri" w:hAnsi="Calibri" w:cs="Calibri"/>
          <w:i/>
          <w:sz w:val="36"/>
          <w:szCs w:val="36"/>
        </w:rPr>
      </w:pPr>
    </w:p>
    <w:p w14:paraId="0AFE2743" w14:textId="77777777" w:rsidR="00F4222C" w:rsidRPr="00144D0E" w:rsidRDefault="00F4222C" w:rsidP="00F4222C">
      <w:pPr>
        <w:jc w:val="center"/>
        <w:rPr>
          <w:rFonts w:ascii="Calibri" w:hAnsi="Calibri" w:cs="Calibri"/>
          <w:sz w:val="36"/>
          <w:szCs w:val="36"/>
        </w:rPr>
      </w:pPr>
      <w:r w:rsidRPr="00144D0E">
        <w:rPr>
          <w:rFonts w:ascii="Calibri" w:hAnsi="Calibri" w:cs="Calibri"/>
          <w:i/>
          <w:sz w:val="36"/>
          <w:szCs w:val="36"/>
        </w:rPr>
        <w:t>Ce kit comprend</w:t>
      </w:r>
      <w:r w:rsidRPr="00144D0E">
        <w:rPr>
          <w:rFonts w:ascii="Calibri" w:hAnsi="Calibri" w:cs="Calibri"/>
          <w:sz w:val="36"/>
          <w:szCs w:val="36"/>
        </w:rPr>
        <w:t> :</w:t>
      </w:r>
    </w:p>
    <w:p w14:paraId="5334E07F" w14:textId="77777777" w:rsidR="00F4222C" w:rsidRPr="00144D0E" w:rsidRDefault="00F4222C" w:rsidP="00F4222C">
      <w:pPr>
        <w:jc w:val="center"/>
        <w:rPr>
          <w:rFonts w:ascii="Calibri" w:hAnsi="Calibri" w:cs="Calibri"/>
          <w:sz w:val="36"/>
          <w:szCs w:val="36"/>
        </w:rPr>
      </w:pPr>
    </w:p>
    <w:p w14:paraId="2E9559F4" w14:textId="77777777" w:rsidR="00F4222C" w:rsidRPr="00144D0E" w:rsidRDefault="00F4222C" w:rsidP="00F4222C">
      <w:pPr>
        <w:jc w:val="center"/>
        <w:rPr>
          <w:rFonts w:ascii="Calibri" w:hAnsi="Calibri" w:cs="Calibri"/>
          <w:sz w:val="36"/>
          <w:szCs w:val="36"/>
        </w:rPr>
      </w:pPr>
    </w:p>
    <w:p w14:paraId="32A8BC1C" w14:textId="0ADFD242" w:rsidR="00F4222C" w:rsidRPr="00144D0E" w:rsidRDefault="009A1FD1" w:rsidP="00F4222C">
      <w:pPr>
        <w:pStyle w:val="Paragraphedeliste"/>
        <w:numPr>
          <w:ilvl w:val="4"/>
          <w:numId w:val="1"/>
        </w:numPr>
        <w:rPr>
          <w:rFonts w:ascii="Calibri" w:hAnsi="Calibri" w:cs="Calibri"/>
          <w:sz w:val="36"/>
          <w:szCs w:val="36"/>
        </w:rPr>
      </w:pPr>
      <w:r w:rsidRPr="00144D0E">
        <w:rPr>
          <w:rFonts w:ascii="Calibri" w:hAnsi="Calibri" w:cs="Calibri"/>
          <w:sz w:val="36"/>
          <w:szCs w:val="36"/>
        </w:rPr>
        <w:t>le contrat de mobilité (EN-FR</w:t>
      </w:r>
      <w:r w:rsidR="00F4222C" w:rsidRPr="00144D0E">
        <w:rPr>
          <w:rFonts w:ascii="Calibri" w:hAnsi="Calibri" w:cs="Calibri"/>
          <w:sz w:val="36"/>
          <w:szCs w:val="36"/>
        </w:rPr>
        <w:t>)</w:t>
      </w:r>
    </w:p>
    <w:p w14:paraId="0E45492E" w14:textId="77777777" w:rsidR="00F4222C" w:rsidRPr="00144D0E" w:rsidRDefault="00F4222C" w:rsidP="00F4222C">
      <w:pPr>
        <w:pStyle w:val="Paragraphedeliste"/>
        <w:numPr>
          <w:ilvl w:val="4"/>
          <w:numId w:val="1"/>
        </w:numPr>
        <w:rPr>
          <w:rFonts w:ascii="Calibri" w:hAnsi="Calibri" w:cs="Calibri"/>
          <w:sz w:val="36"/>
          <w:szCs w:val="36"/>
        </w:rPr>
      </w:pPr>
      <w:r w:rsidRPr="00144D0E">
        <w:rPr>
          <w:rFonts w:ascii="Calibri" w:hAnsi="Calibri" w:cs="Calibri"/>
          <w:sz w:val="36"/>
          <w:szCs w:val="36"/>
        </w:rPr>
        <w:t>le contrat pédagogique (EN-FR)</w:t>
      </w:r>
    </w:p>
    <w:p w14:paraId="1315165F" w14:textId="4791EBA4" w:rsidR="00F4222C" w:rsidRPr="00144D0E" w:rsidRDefault="00F4222C" w:rsidP="00F4222C">
      <w:pPr>
        <w:pStyle w:val="Paragraphedeliste"/>
        <w:numPr>
          <w:ilvl w:val="4"/>
          <w:numId w:val="1"/>
        </w:numPr>
        <w:rPr>
          <w:rFonts w:ascii="Calibri" w:hAnsi="Calibri" w:cs="Calibri"/>
          <w:sz w:val="36"/>
          <w:szCs w:val="36"/>
        </w:rPr>
      </w:pPr>
      <w:r w:rsidRPr="00144D0E">
        <w:rPr>
          <w:rFonts w:ascii="Calibri" w:hAnsi="Calibri" w:cs="Calibri"/>
          <w:sz w:val="36"/>
          <w:szCs w:val="36"/>
        </w:rPr>
        <w:t>les conditions générales (</w:t>
      </w:r>
      <w:r w:rsidR="009A1FD1" w:rsidRPr="00144D0E">
        <w:rPr>
          <w:rFonts w:ascii="Calibri" w:hAnsi="Calibri" w:cs="Calibri"/>
          <w:sz w:val="36"/>
          <w:szCs w:val="36"/>
        </w:rPr>
        <w:t>EN-</w:t>
      </w:r>
      <w:r w:rsidRPr="00144D0E">
        <w:rPr>
          <w:rFonts w:ascii="Calibri" w:hAnsi="Calibri" w:cs="Calibri"/>
          <w:sz w:val="36"/>
          <w:szCs w:val="36"/>
        </w:rPr>
        <w:t>FR)</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7273560F" w14:textId="77777777" w:rsidR="0055005B" w:rsidRPr="00144D0E" w:rsidRDefault="0055005B" w:rsidP="00EC610C">
      <w:pPr>
        <w:jc w:val="center"/>
        <w:rPr>
          <w:rFonts w:ascii="Calibri" w:hAnsi="Calibri" w:cs="Calibri"/>
          <w:sz w:val="44"/>
          <w:szCs w:val="44"/>
        </w:rPr>
      </w:pPr>
    </w:p>
    <w:p w14:paraId="46774591" w14:textId="12373326" w:rsidR="0055005B" w:rsidRPr="00144D0E" w:rsidRDefault="0055005B" w:rsidP="0038440E">
      <w:pPr>
        <w:pStyle w:val="En-ttedetabledesmatires"/>
        <w:rPr>
          <w:rFonts w:ascii="Calibri" w:eastAsiaTheme="minorEastAsia" w:hAnsi="Calibri" w:cs="Calibri"/>
          <w:b w:val="0"/>
          <w:bCs w:val="0"/>
          <w:color w:val="auto"/>
          <w:sz w:val="44"/>
          <w:szCs w:val="44"/>
        </w:rPr>
      </w:pPr>
    </w:p>
    <w:p w14:paraId="2541B2F7" w14:textId="77777777" w:rsidR="00F92440" w:rsidRPr="00144D0E" w:rsidRDefault="00F92440" w:rsidP="00F92440">
      <w:pPr>
        <w:rPr>
          <w:rFonts w:ascii="Calibri" w:hAnsi="Calibri" w:cs="Calibri"/>
        </w:rPr>
      </w:pPr>
    </w:p>
    <w:p w14:paraId="358269B2" w14:textId="77777777" w:rsidR="00684854" w:rsidRPr="00144D0E" w:rsidRDefault="00684854" w:rsidP="00684854">
      <w:pPr>
        <w:rPr>
          <w:rFonts w:ascii="Calibri" w:hAnsi="Calibri" w:cs="Calibri"/>
        </w:rPr>
      </w:pPr>
      <w:bookmarkStart w:id="0" w:name="_GoBack"/>
      <w:bookmarkEnd w:id="0"/>
    </w:p>
    <w:p w14:paraId="47B886AF" w14:textId="40FA88E4" w:rsidR="00C85ABA" w:rsidRPr="00144D0E" w:rsidRDefault="00C85ABA" w:rsidP="00144D0E">
      <w:pPr>
        <w:pStyle w:val="Titre1"/>
        <w:spacing w:before="0"/>
        <w:jc w:val="center"/>
        <w:rPr>
          <w:rFonts w:ascii="Calibri" w:hAnsi="Calibri" w:cs="Calibri"/>
          <w:color w:val="auto"/>
          <w:sz w:val="26"/>
          <w:szCs w:val="26"/>
          <w:lang w:val="en-US"/>
        </w:rPr>
      </w:pPr>
      <w:bookmarkStart w:id="1" w:name="_Toc452729936"/>
      <w:r w:rsidRPr="00144D0E">
        <w:rPr>
          <w:rFonts w:ascii="Calibri" w:hAnsi="Calibri" w:cs="Calibri"/>
          <w:color w:val="auto"/>
          <w:sz w:val="26"/>
          <w:szCs w:val="26"/>
          <w:lang w:val="en-US"/>
        </w:rPr>
        <w:t>GRANT AGREEMENT – S</w:t>
      </w:r>
      <w:bookmarkEnd w:id="1"/>
      <w:r w:rsidR="004F65A9" w:rsidRPr="00144D0E">
        <w:rPr>
          <w:rFonts w:ascii="Calibri" w:hAnsi="Calibri" w:cs="Calibri"/>
          <w:color w:val="auto"/>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2" w:name="_Toc452729937"/>
      <w:r w:rsidRPr="00144D0E">
        <w:rPr>
          <w:rFonts w:ascii="Calibri" w:hAnsi="Calibri" w:cs="Calibri"/>
          <w:b/>
          <w:sz w:val="26"/>
          <w:szCs w:val="26"/>
          <w:lang w:val="en-US"/>
        </w:rPr>
        <w:t xml:space="preserve">FOR </w:t>
      </w:r>
      <w:r w:rsidR="004F65A9" w:rsidRPr="00144D0E">
        <w:rPr>
          <w:rFonts w:ascii="Calibri" w:hAnsi="Calibri" w:cs="Calibri"/>
          <w:b/>
          <w:sz w:val="26"/>
          <w:szCs w:val="26"/>
          <w:lang w:val="en-US"/>
        </w:rPr>
        <w:t>TEACHING</w:t>
      </w:r>
      <w:r w:rsidRPr="00144D0E">
        <w:rPr>
          <w:rFonts w:ascii="Calibri" w:hAnsi="Calibri" w:cs="Calibri"/>
          <w:b/>
          <w:sz w:val="26"/>
          <w:szCs w:val="26"/>
          <w:lang w:val="en-US"/>
        </w:rPr>
        <w:t xml:space="preserve"> </w:t>
      </w:r>
      <w:r w:rsidRPr="00144D0E">
        <w:rPr>
          <w:rFonts w:ascii="Calibri" w:hAnsi="Calibri" w:cs="Calibri"/>
          <w:b/>
          <w:sz w:val="26"/>
          <w:szCs w:val="26"/>
          <w:u w:val="single"/>
          <w:lang w:val="en-US"/>
        </w:rPr>
        <w:t>BETWEEN PROGRAMME COUNTRIES</w:t>
      </w:r>
      <w:bookmarkEnd w:id="2"/>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3" w:name="_Toc452729938"/>
      <w:r w:rsidRPr="00144D0E">
        <w:rPr>
          <w:rFonts w:ascii="Calibri" w:hAnsi="Calibri" w:cs="Calibri"/>
          <w:color w:val="002060"/>
          <w:sz w:val="26"/>
          <w:szCs w:val="26"/>
        </w:rPr>
        <w:t>CONTRAT DE MOBILITE – S</w:t>
      </w:r>
      <w:bookmarkEnd w:id="3"/>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4"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5" w:name="_Toc452729940"/>
      <w:bookmarkEnd w:id="4"/>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144D0E">
        <w:rPr>
          <w:rFonts w:ascii="Calibri" w:hAnsi="Calibri" w:cs="Calibri"/>
          <w:b/>
          <w:sz w:val="18"/>
          <w:szCs w:val="18"/>
          <w:u w:val="single"/>
        </w:rPr>
        <w:t xml:space="preserve">For staff </w:t>
      </w:r>
      <w:proofErr w:type="spellStart"/>
      <w:r w:rsidRPr="00144D0E">
        <w:rPr>
          <w:rFonts w:ascii="Calibri" w:hAnsi="Calibri" w:cs="Calibri"/>
          <w:b/>
          <w:sz w:val="18"/>
          <w:szCs w:val="18"/>
          <w:u w:val="single"/>
        </w:rPr>
        <w:t>from</w:t>
      </w:r>
      <w:proofErr w:type="spellEnd"/>
      <w:r w:rsidRPr="00144D0E">
        <w:rPr>
          <w:rFonts w:ascii="Calibri" w:hAnsi="Calibri" w:cs="Calibri"/>
          <w:b/>
          <w:sz w:val="18"/>
          <w:szCs w:val="18"/>
          <w:u w:val="single"/>
        </w:rPr>
        <w:t xml:space="preserve"> </w:t>
      </w:r>
      <w:proofErr w:type="spellStart"/>
      <w:r w:rsidRPr="00144D0E">
        <w:rPr>
          <w:rFonts w:ascii="Calibri" w:hAnsi="Calibri" w:cs="Calibri"/>
          <w:b/>
          <w:sz w:val="18"/>
          <w:szCs w:val="18"/>
          <w:u w:val="single"/>
        </w:rPr>
        <w:t>HEIs</w:t>
      </w:r>
      <w:proofErr w:type="spellEnd"/>
      <w:r w:rsidRPr="00144D0E">
        <w:rPr>
          <w:rFonts w:ascii="Calibri" w:hAnsi="Calibri" w:cs="Calibri"/>
          <w:b/>
          <w:sz w:val="18"/>
          <w:szCs w:val="18"/>
          <w:u w:val="single"/>
        </w:rPr>
        <w:t xml:space="preserve"> / </w:t>
      </w:r>
      <w:r w:rsidRPr="00144D0E">
        <w:rPr>
          <w:rFonts w:ascii="Calibri" w:hAnsi="Calibri" w:cs="Calibri"/>
          <w:b/>
          <w:color w:val="002060"/>
          <w:sz w:val="18"/>
          <w:szCs w:val="18"/>
          <w:u w:val="single"/>
        </w:rPr>
        <w:t>Pour les personnels des établissements d’enseignement supérieur :</w:t>
      </w:r>
    </w:p>
    <w:p w14:paraId="28480A4D" w14:textId="5FB93D8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44D0E">
        <w:rPr>
          <w:rFonts w:ascii="Calibri" w:hAnsi="Calibri" w:cs="Calibri"/>
          <w:sz w:val="18"/>
          <w:szCs w:val="18"/>
        </w:rPr>
        <w:t xml:space="preserve">-Full official </w:t>
      </w:r>
      <w:proofErr w:type="spellStart"/>
      <w:r w:rsidRPr="00144D0E">
        <w:rPr>
          <w:rFonts w:ascii="Calibri" w:hAnsi="Calibri" w:cs="Calibri"/>
          <w:sz w:val="18"/>
          <w:szCs w:val="18"/>
        </w:rPr>
        <w:t>name</w:t>
      </w:r>
      <w:proofErr w:type="spellEnd"/>
      <w:r w:rsidRPr="00144D0E">
        <w:rPr>
          <w:rFonts w:ascii="Calibri" w:hAnsi="Calibri" w:cs="Calibri"/>
          <w:sz w:val="18"/>
          <w:szCs w:val="18"/>
        </w:rPr>
        <w:t xml:space="preserve"> of the </w:t>
      </w:r>
      <w:proofErr w:type="spellStart"/>
      <w:r w:rsidRPr="00144D0E">
        <w:rPr>
          <w:rFonts w:ascii="Calibri" w:hAnsi="Calibri" w:cs="Calibri"/>
          <w:sz w:val="18"/>
          <w:szCs w:val="18"/>
        </w:rPr>
        <w:t>sending</w:t>
      </w:r>
      <w:proofErr w:type="spellEnd"/>
      <w:r w:rsidRPr="00144D0E">
        <w:rPr>
          <w:rFonts w:ascii="Calibri" w:hAnsi="Calibri" w:cs="Calibri"/>
          <w:sz w:val="18"/>
          <w:szCs w:val="18"/>
        </w:rPr>
        <w:t xml:space="preserve"> institution</w:t>
      </w:r>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2AF87A7"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3806D1F1" w14:textId="2111F7BB"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44D0E">
        <w:rPr>
          <w:rFonts w:ascii="Calibri" w:hAnsi="Calibri" w:cs="Calibri"/>
          <w:sz w:val="18"/>
          <w:szCs w:val="18"/>
        </w:rPr>
        <w:t>-Erasmus Code if applicable</w:t>
      </w:r>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Code Erasmus si applicable :</w:t>
      </w: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144D0E">
        <w:rPr>
          <w:rFonts w:ascii="Calibri" w:hAnsi="Calibri" w:cs="Calibri"/>
          <w:b/>
          <w:sz w:val="18"/>
          <w:szCs w:val="18"/>
          <w:u w:val="single"/>
        </w:rPr>
        <w:t>For</w:t>
      </w:r>
      <w:r w:rsidR="00144D0E" w:rsidRPr="00144D0E">
        <w:rPr>
          <w:rFonts w:ascii="Calibri" w:hAnsi="Calibri" w:cs="Calibri"/>
          <w:b/>
          <w:sz w:val="18"/>
          <w:szCs w:val="18"/>
          <w:u w:val="single"/>
        </w:rPr>
        <w:t xml:space="preserve"> </w:t>
      </w:r>
      <w:proofErr w:type="spellStart"/>
      <w:r w:rsidR="00144D0E" w:rsidRPr="00144D0E">
        <w:rPr>
          <w:rFonts w:ascii="Calibri" w:hAnsi="Calibri" w:cs="Calibri"/>
          <w:b/>
          <w:sz w:val="18"/>
          <w:szCs w:val="18"/>
          <w:u w:val="single"/>
        </w:rPr>
        <w:t>invited</w:t>
      </w:r>
      <w:proofErr w:type="spellEnd"/>
      <w:r w:rsidR="00144D0E" w:rsidRPr="00144D0E">
        <w:rPr>
          <w:rFonts w:ascii="Calibri" w:hAnsi="Calibri" w:cs="Calibri"/>
          <w:b/>
          <w:sz w:val="18"/>
          <w:szCs w:val="18"/>
          <w:u w:val="single"/>
        </w:rPr>
        <w:t xml:space="preserve"> staff </w:t>
      </w:r>
      <w:proofErr w:type="spellStart"/>
      <w:r w:rsidR="00144D0E" w:rsidRPr="00144D0E">
        <w:rPr>
          <w:rFonts w:ascii="Calibri" w:hAnsi="Calibri" w:cs="Calibri"/>
          <w:b/>
          <w:sz w:val="18"/>
          <w:szCs w:val="18"/>
          <w:u w:val="single"/>
        </w:rPr>
        <w:t>from</w:t>
      </w:r>
      <w:proofErr w:type="spellEnd"/>
      <w:r w:rsidR="00144D0E" w:rsidRPr="00144D0E">
        <w:rPr>
          <w:rFonts w:ascii="Calibri" w:hAnsi="Calibri" w:cs="Calibri"/>
          <w:b/>
          <w:sz w:val="18"/>
          <w:szCs w:val="18"/>
          <w:u w:val="single"/>
        </w:rPr>
        <w:t xml:space="preserve"> </w:t>
      </w:r>
      <w:proofErr w:type="spellStart"/>
      <w:r w:rsidR="00144D0E" w:rsidRPr="00144D0E">
        <w:rPr>
          <w:rFonts w:ascii="Calibri" w:hAnsi="Calibri" w:cs="Calibri"/>
          <w:b/>
          <w:sz w:val="18"/>
          <w:szCs w:val="18"/>
          <w:u w:val="single"/>
        </w:rPr>
        <w:t>enterprises</w:t>
      </w:r>
      <w:proofErr w:type="spellEnd"/>
      <w:r w:rsidR="00144D0E" w:rsidRPr="00144D0E">
        <w:rPr>
          <w:rFonts w:ascii="Calibri" w:hAnsi="Calibri" w:cs="Calibri"/>
          <w:b/>
          <w:sz w:val="18"/>
          <w:szCs w:val="18"/>
          <w:u w:val="single"/>
        </w:rPr>
        <w:t xml:space="preserve"> / </w:t>
      </w:r>
      <w:r w:rsidR="00144D0E" w:rsidRPr="00144D0E">
        <w:rPr>
          <w:rFonts w:ascii="Calibri" w:hAnsi="Calibri" w:cs="Calibri"/>
          <w:b/>
          <w:color w:val="002060"/>
          <w:sz w:val="18"/>
          <w:szCs w:val="18"/>
          <w:u w:val="single"/>
        </w:rPr>
        <w:t>Pour les personnels d’entreprise invités : </w:t>
      </w:r>
    </w:p>
    <w:p w14:paraId="51EA97C5" w14:textId="3B656B28"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44D0E">
        <w:rPr>
          <w:rFonts w:ascii="Calibri" w:hAnsi="Calibri" w:cs="Calibri"/>
          <w:sz w:val="18"/>
          <w:szCs w:val="18"/>
        </w:rPr>
        <w:t xml:space="preserve">-Full official </w:t>
      </w:r>
      <w:proofErr w:type="spellStart"/>
      <w:r w:rsidRPr="00144D0E">
        <w:rPr>
          <w:rFonts w:ascii="Calibri" w:hAnsi="Calibri" w:cs="Calibri"/>
          <w:sz w:val="18"/>
          <w:szCs w:val="18"/>
        </w:rPr>
        <w:t>name</w:t>
      </w:r>
      <w:proofErr w:type="spellEnd"/>
      <w:r w:rsidRPr="00144D0E">
        <w:rPr>
          <w:rFonts w:ascii="Calibri" w:hAnsi="Calibri" w:cs="Calibri"/>
          <w:sz w:val="18"/>
          <w:szCs w:val="18"/>
        </w:rPr>
        <w:t xml:space="preserve"> of the </w:t>
      </w:r>
      <w:proofErr w:type="spellStart"/>
      <w:r w:rsidRPr="00144D0E">
        <w:rPr>
          <w:rFonts w:ascii="Calibri" w:hAnsi="Calibri" w:cs="Calibri"/>
          <w:sz w:val="18"/>
          <w:szCs w:val="18"/>
        </w:rPr>
        <w:t>receiving</w:t>
      </w:r>
      <w:proofErr w:type="spellEnd"/>
      <w:r w:rsidRPr="00144D0E">
        <w:rPr>
          <w:rFonts w:ascii="Calibri" w:hAnsi="Calibri" w:cs="Calibri"/>
          <w:sz w:val="18"/>
          <w:szCs w:val="18"/>
        </w:rPr>
        <w:t xml:space="preserve"> </w:t>
      </w:r>
      <w:r w:rsidR="00144D0E" w:rsidRPr="00144D0E">
        <w:rPr>
          <w:rFonts w:ascii="Calibri" w:hAnsi="Calibri" w:cs="Calibri"/>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54EF2ECF"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144D0E">
        <w:rPr>
          <w:rFonts w:ascii="Calibri" w:hAnsi="Calibri" w:cs="Calibri"/>
          <w:sz w:val="18"/>
          <w:szCs w:val="18"/>
        </w:rPr>
        <w:t>-</w:t>
      </w:r>
      <w:proofErr w:type="spellStart"/>
      <w:r w:rsidRPr="00144D0E">
        <w:rPr>
          <w:rFonts w:ascii="Calibri" w:hAnsi="Calibri" w:cs="Calibri"/>
          <w:sz w:val="18"/>
          <w:szCs w:val="18"/>
        </w:rPr>
        <w:t>Add</w:t>
      </w:r>
      <w:r w:rsidR="00144D0E" w:rsidRPr="00144D0E">
        <w:rPr>
          <w:rFonts w:ascii="Calibri" w:hAnsi="Calibri" w:cs="Calibri"/>
          <w:sz w:val="18"/>
          <w:szCs w:val="18"/>
        </w:rPr>
        <w:t>ress</w:t>
      </w:r>
      <w:proofErr w:type="spellEnd"/>
      <w:r w:rsidR="00144D0E" w:rsidRPr="00144D0E">
        <w:rPr>
          <w:rFonts w:ascii="Calibri" w:hAnsi="Calibri" w:cs="Calibri"/>
          <w:sz w:val="18"/>
          <w:szCs w:val="18"/>
        </w:rPr>
        <w:t xml:space="preserve"> (official </w:t>
      </w:r>
      <w:proofErr w:type="spellStart"/>
      <w:r w:rsidR="00144D0E" w:rsidRPr="00144D0E">
        <w:rPr>
          <w:rFonts w:ascii="Calibri" w:hAnsi="Calibri" w:cs="Calibri"/>
          <w:sz w:val="18"/>
          <w:szCs w:val="18"/>
        </w:rPr>
        <w:t>address</w:t>
      </w:r>
      <w:proofErr w:type="spellEnd"/>
      <w:r w:rsidR="00144D0E" w:rsidRPr="00144D0E">
        <w:rPr>
          <w:rFonts w:ascii="Calibri" w:hAnsi="Calibri" w:cs="Calibri"/>
          <w:sz w:val="18"/>
          <w:szCs w:val="18"/>
        </w:rPr>
        <w:t xml:space="preserve"> in full) / </w:t>
      </w:r>
      <w:r w:rsidR="00144D0E" w:rsidRPr="00144D0E">
        <w:rPr>
          <w:rFonts w:ascii="Calibri" w:hAnsi="Calibri" w:cs="Calibri"/>
          <w:color w:val="002060"/>
          <w:sz w:val="18"/>
          <w:szCs w:val="18"/>
        </w:rPr>
        <w:t>Adresse (adresse légale complète) :</w:t>
      </w:r>
    </w:p>
    <w:p w14:paraId="63C8AC6A" w14:textId="77777777" w:rsidR="00144D0E" w:rsidRPr="009E71E9"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77777777" w:rsidR="00144D0E" w:rsidRPr="009E71E9"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3F06648" w14:textId="77777777" w:rsidR="00144D0E" w:rsidRPr="00144D0E" w:rsidRDefault="00144D0E" w:rsidP="004F65A9">
      <w:pPr>
        <w:rPr>
          <w:rFonts w:ascii="Calibri" w:hAnsi="Calibri" w:cs="Calibri"/>
          <w:color w:val="002060"/>
          <w:sz w:val="18"/>
          <w:szCs w:val="18"/>
        </w:rPr>
      </w:pPr>
    </w:p>
    <w:p w14:paraId="7716D64E" w14:textId="77777777" w:rsidR="004F65A9" w:rsidRPr="00144D0E" w:rsidRDefault="004F65A9" w:rsidP="009E71E9">
      <w:pPr>
        <w:jc w:val="both"/>
        <w:rPr>
          <w:rFonts w:ascii="Calibri" w:hAnsi="Calibri" w:cs="Calibri"/>
          <w:b/>
          <w:sz w:val="20"/>
          <w:szCs w:val="20"/>
          <w:lang w:val="en-US"/>
        </w:rPr>
      </w:pPr>
      <w:r w:rsidRPr="00144D0E">
        <w:rPr>
          <w:rFonts w:ascii="Calibri" w:hAnsi="Calibri" w:cs="Calibri"/>
          <w:b/>
          <w:sz w:val="20"/>
          <w:szCs w:val="20"/>
          <w:lang w:val="en-US"/>
        </w:rPr>
        <w:t>Called hereafter "the institution", represented for the purposes of signature of this agreement by [</w:t>
      </w:r>
      <w:r w:rsidRPr="00144D0E">
        <w:rPr>
          <w:rFonts w:ascii="Calibri" w:hAnsi="Calibri" w:cs="Calibri"/>
          <w:b/>
          <w:i/>
          <w:sz w:val="20"/>
          <w:szCs w:val="20"/>
          <w:lang w:val="en-US"/>
        </w:rPr>
        <w:t>name(s), forename(s) and function</w:t>
      </w:r>
      <w:r w:rsidRPr="00144D0E">
        <w:rPr>
          <w:rFonts w:ascii="Calibri" w:hAnsi="Calibri" w:cs="Calibri"/>
          <w:b/>
          <w:sz w:val="20"/>
          <w:szCs w:val="20"/>
          <w:lang w:val="en-US"/>
        </w:rPr>
        <w:t>] of the one part, and</w:t>
      </w:r>
    </w:p>
    <w:p w14:paraId="38372EFE" w14:textId="77777777"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 </w:t>
      </w:r>
    </w:p>
    <w:p w14:paraId="398798E5" w14:textId="77777777" w:rsidR="00144D0E" w:rsidRPr="00144D0E" w:rsidRDefault="00144D0E" w:rsidP="004F65A9">
      <w:pPr>
        <w:rPr>
          <w:rFonts w:ascii="Calibri" w:hAnsi="Calibri" w:cs="Calibri"/>
          <w:b/>
          <w:i/>
          <w:color w:val="002060"/>
          <w:sz w:val="20"/>
          <w:szCs w:val="20"/>
        </w:rPr>
      </w:pPr>
    </w:p>
    <w:p w14:paraId="7AFDD047" w14:textId="0BDE6854"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44D0E">
        <w:rPr>
          <w:rFonts w:ascii="Calibri" w:hAnsi="Calibri" w:cs="Calibri"/>
          <w:sz w:val="18"/>
          <w:szCs w:val="18"/>
        </w:rPr>
        <w:t>Dr/Mr/Mrs/Ms: [</w:t>
      </w:r>
      <w:r w:rsidRPr="00144D0E">
        <w:rPr>
          <w:rFonts w:ascii="Calibri" w:hAnsi="Calibri" w:cs="Calibri"/>
          <w:i/>
          <w:sz w:val="18"/>
          <w:szCs w:val="18"/>
        </w:rPr>
        <w:t xml:space="preserve">Participant </w:t>
      </w:r>
      <w:proofErr w:type="spellStart"/>
      <w:r w:rsidRPr="00144D0E">
        <w:rPr>
          <w:rFonts w:ascii="Calibri" w:hAnsi="Calibri" w:cs="Calibri"/>
          <w:i/>
          <w:sz w:val="18"/>
          <w:szCs w:val="18"/>
        </w:rPr>
        <w:t>name</w:t>
      </w:r>
      <w:proofErr w:type="spellEnd"/>
      <w:r w:rsidRPr="00144D0E">
        <w:rPr>
          <w:rFonts w:ascii="Calibri" w:hAnsi="Calibri" w:cs="Calibri"/>
          <w:i/>
          <w:sz w:val="18"/>
          <w:szCs w:val="18"/>
        </w:rPr>
        <w:t xml:space="preserve">(s) and </w:t>
      </w:r>
      <w:proofErr w:type="spellStart"/>
      <w:r w:rsidRPr="00144D0E">
        <w:rPr>
          <w:rFonts w:ascii="Calibri" w:hAnsi="Calibri" w:cs="Calibri"/>
          <w:i/>
          <w:sz w:val="18"/>
          <w:szCs w:val="18"/>
        </w:rPr>
        <w:t>forename</w:t>
      </w:r>
      <w:proofErr w:type="spellEnd"/>
      <w:r w:rsidRPr="00144D0E">
        <w:rPr>
          <w:rFonts w:ascii="Calibri" w:hAnsi="Calibri" w:cs="Calibri"/>
          <w:i/>
          <w:sz w:val="18"/>
          <w:szCs w:val="18"/>
        </w:rPr>
        <w:t>(s</w:t>
      </w:r>
      <w:r w:rsidRPr="00144D0E">
        <w:rPr>
          <w:rFonts w:ascii="Calibri" w:hAnsi="Calibri" w:cs="Calibri"/>
          <w:sz w:val="18"/>
          <w:szCs w:val="18"/>
        </w:rPr>
        <w:t>)]</w:t>
      </w:r>
      <w:r w:rsidR="00144D0E" w:rsidRPr="00144D0E">
        <w:rPr>
          <w:rFonts w:ascii="Calibri" w:hAnsi="Calibri" w:cs="Calibri"/>
          <w:color w:val="002060"/>
          <w:sz w:val="18"/>
          <w:szCs w:val="18"/>
        </w:rPr>
        <w:t xml:space="preserve"> / Docteur/Monsieur/Madame : [</w:t>
      </w:r>
      <w:r w:rsidR="00144D0E" w:rsidRPr="00144D0E">
        <w:rPr>
          <w:rFonts w:ascii="Calibri" w:hAnsi="Calibri" w:cs="Calibri"/>
          <w:i/>
          <w:color w:val="002060"/>
          <w:sz w:val="18"/>
          <w:szCs w:val="18"/>
        </w:rPr>
        <w:t>Nom et prénom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6E552133"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144D0E">
        <w:rPr>
          <w:rFonts w:ascii="Calibri" w:hAnsi="Calibri" w:cs="Calibri"/>
          <w:sz w:val="18"/>
          <w:szCs w:val="18"/>
        </w:rPr>
        <w:t>Seniority</w:t>
      </w:r>
      <w:proofErr w:type="spellEnd"/>
      <w:r w:rsidRPr="00144D0E">
        <w:rPr>
          <w:rFonts w:ascii="Calibri" w:hAnsi="Calibri" w:cs="Calibri"/>
          <w:sz w:val="18"/>
          <w:szCs w:val="18"/>
        </w:rPr>
        <w:t xml:space="preserve">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144D0E">
        <w:rPr>
          <w:rFonts w:ascii="Calibri" w:hAnsi="Calibri" w:cs="Calibri"/>
          <w:sz w:val="18"/>
          <w:szCs w:val="18"/>
        </w:rPr>
        <w:t>Nationality</w:t>
      </w:r>
      <w:proofErr w:type="spellEnd"/>
      <w:r w:rsidRPr="00144D0E">
        <w:rPr>
          <w:rFonts w:ascii="Calibri" w:hAnsi="Calibri" w:cs="Calibri"/>
          <w:sz w:val="18"/>
          <w:szCs w:val="18"/>
        </w:rPr>
        <w:t xml:space="preserve">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roofErr w:type="spellStart"/>
      <w:r w:rsidRPr="00144D0E">
        <w:rPr>
          <w:rFonts w:ascii="Calibri" w:hAnsi="Calibri" w:cs="Calibri"/>
          <w:sz w:val="18"/>
          <w:szCs w:val="18"/>
        </w:rPr>
        <w:t>Department</w:t>
      </w:r>
      <w:proofErr w:type="spellEnd"/>
      <w:r w:rsidRPr="00144D0E">
        <w:rPr>
          <w:rFonts w:ascii="Calibri" w:hAnsi="Calibri" w:cs="Calibri"/>
          <w:sz w:val="18"/>
          <w:szCs w:val="18"/>
        </w:rPr>
        <w:t xml:space="preserve">/unit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144D0E">
        <w:rPr>
          <w:rFonts w:ascii="Calibri" w:hAnsi="Calibri" w:cs="Calibri"/>
          <w:sz w:val="18"/>
          <w:szCs w:val="18"/>
          <w:lang w:val="en-US"/>
        </w:rPr>
        <w:t>Add</w:t>
      </w:r>
      <w:r w:rsidR="00144D0E" w:rsidRPr="00144D0E">
        <w:rPr>
          <w:rFonts w:ascii="Calibri" w:hAnsi="Calibri" w:cs="Calibri"/>
          <w:sz w:val="18"/>
          <w:szCs w:val="18"/>
          <w:lang w:val="en-US"/>
        </w:rPr>
        <w:t xml:space="preserve">ress (official address in full) / </w:t>
      </w:r>
      <w:proofErr w:type="spellStart"/>
      <w:r w:rsidR="00144D0E" w:rsidRPr="00144D0E">
        <w:rPr>
          <w:rFonts w:ascii="Calibri" w:hAnsi="Calibri" w:cs="Calibri"/>
          <w:color w:val="002060"/>
          <w:sz w:val="18"/>
          <w:szCs w:val="18"/>
          <w:lang w:val="en-US"/>
        </w:rPr>
        <w:t>Adresse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adresse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officielle</w:t>
      </w:r>
      <w:proofErr w:type="spellEnd"/>
      <w:r w:rsidR="00144D0E" w:rsidRPr="00144D0E">
        <w:rPr>
          <w:rFonts w:ascii="Calibri" w:hAnsi="Calibri" w:cs="Calibri"/>
          <w:color w:val="002060"/>
          <w:sz w:val="18"/>
          <w:szCs w:val="18"/>
          <w:lang w:val="en-US"/>
        </w:rPr>
        <w:t xml:space="preserve"> </w:t>
      </w:r>
      <w:proofErr w:type="spellStart"/>
      <w:r w:rsidR="00144D0E" w:rsidRPr="00144D0E">
        <w:rPr>
          <w:rFonts w:ascii="Calibri" w:hAnsi="Calibri" w:cs="Calibri"/>
          <w:color w:val="002060"/>
          <w:sz w:val="18"/>
          <w:szCs w:val="18"/>
          <w:lang w:val="en-US"/>
        </w:rPr>
        <w:t>complète</w:t>
      </w:r>
      <w:proofErr w:type="spellEnd"/>
      <w:proofErr w:type="gramStart"/>
      <w:r w:rsidR="00144D0E" w:rsidRPr="00144D0E">
        <w:rPr>
          <w:rFonts w:ascii="Calibri" w:hAnsi="Calibri" w:cs="Calibri"/>
          <w:color w:val="002060"/>
          <w:sz w:val="18"/>
          <w:szCs w:val="18"/>
          <w:lang w:val="en-US"/>
        </w:rPr>
        <w:t>) :</w:t>
      </w:r>
      <w:proofErr w:type="gramEnd"/>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77777777" w:rsidR="00144D0E" w:rsidRPr="009E71E9"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9E71E9">
        <w:rPr>
          <w:rFonts w:ascii="Calibri" w:hAnsi="Calibri" w:cs="Calibri"/>
          <w:sz w:val="18"/>
          <w:szCs w:val="18"/>
          <w:lang w:val="en-US"/>
        </w:rPr>
        <w:t xml:space="preserve">Phone:  </w:t>
      </w:r>
    </w:p>
    <w:p w14:paraId="6963A87D" w14:textId="0483DC3E"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144D0E">
        <w:rPr>
          <w:rFonts w:ascii="Calibri" w:hAnsi="Calibri" w:cs="Calibri"/>
          <w:sz w:val="18"/>
          <w:szCs w:val="18"/>
          <w:lang w:val="en-US"/>
        </w:rPr>
        <w:t>E-Mail:</w:t>
      </w:r>
    </w:p>
    <w:p w14:paraId="3233E211" w14:textId="7777777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144D0E">
        <w:rPr>
          <w:rFonts w:ascii="Calibri" w:hAnsi="Calibri" w:cs="Calibri"/>
          <w:sz w:val="18"/>
          <w:szCs w:val="18"/>
          <w:lang w:val="en-US"/>
        </w:rPr>
        <w:t>Sex: [</w:t>
      </w:r>
      <w:r w:rsidRPr="00144D0E">
        <w:rPr>
          <w:rFonts w:ascii="Calibri" w:hAnsi="Calibri" w:cs="Calibri"/>
          <w:i/>
          <w:sz w:val="18"/>
          <w:szCs w:val="18"/>
          <w:lang w:val="en-US"/>
        </w:rPr>
        <w:t>M/F</w:t>
      </w:r>
      <w:r w:rsidRPr="00144D0E">
        <w:rPr>
          <w:rFonts w:ascii="Calibri" w:hAnsi="Calibri" w:cs="Calibri"/>
          <w:sz w:val="18"/>
          <w:szCs w:val="18"/>
          <w:lang w:val="en-US"/>
        </w:rPr>
        <w:t>]</w:t>
      </w:r>
    </w:p>
    <w:p w14:paraId="36010004" w14:textId="77777777" w:rsidR="00F92440" w:rsidRPr="00144D0E" w:rsidRDefault="00F92440" w:rsidP="00684854">
      <w:pPr>
        <w:rPr>
          <w:rFonts w:ascii="Calibri" w:hAnsi="Calibri" w:cs="Calibri"/>
          <w:sz w:val="20"/>
          <w:szCs w:val="20"/>
          <w:lang w:val="en-US"/>
        </w:rPr>
      </w:pPr>
    </w:p>
    <w:p w14:paraId="1884E021" w14:textId="33E84E70" w:rsidR="00144D0E" w:rsidRPr="00144D0E" w:rsidRDefault="00144D0E" w:rsidP="00684854">
      <w:pPr>
        <w:rPr>
          <w:rFonts w:ascii="Calibri" w:hAnsi="Calibri" w:cs="Calibri"/>
          <w:color w:val="002060"/>
          <w:sz w:val="18"/>
          <w:szCs w:val="18"/>
        </w:rPr>
      </w:pPr>
      <w:proofErr w:type="spellStart"/>
      <w:r w:rsidRPr="00144D0E">
        <w:rPr>
          <w:rFonts w:ascii="Calibri" w:hAnsi="Calibri" w:cs="Calibri"/>
          <w:sz w:val="18"/>
          <w:szCs w:val="18"/>
        </w:rPr>
        <w:t>Academic</w:t>
      </w:r>
      <w:proofErr w:type="spellEnd"/>
      <w:r w:rsidRPr="00144D0E">
        <w:rPr>
          <w:rFonts w:ascii="Calibri" w:hAnsi="Calibri" w:cs="Calibri"/>
          <w:sz w:val="18"/>
          <w:szCs w:val="18"/>
        </w:rPr>
        <w:t xml:space="preserve"> </w:t>
      </w:r>
      <w:proofErr w:type="spellStart"/>
      <w:r w:rsidRPr="00144D0E">
        <w:rPr>
          <w:rFonts w:ascii="Calibri" w:hAnsi="Calibri" w:cs="Calibri"/>
          <w:sz w:val="18"/>
          <w:szCs w:val="18"/>
        </w:rPr>
        <w:t>year</w:t>
      </w:r>
      <w:proofErr w:type="spellEnd"/>
      <w:r w:rsidRPr="00144D0E">
        <w:rPr>
          <w:rFonts w:ascii="Calibri" w:hAnsi="Calibri" w:cs="Calibri"/>
          <w:sz w:val="18"/>
          <w:szCs w:val="18"/>
        </w:rPr>
        <w:t xml:space="preserve"> / </w:t>
      </w:r>
      <w:r w:rsidRPr="00144D0E">
        <w:rPr>
          <w:rFonts w:ascii="Calibri" w:hAnsi="Calibri" w:cs="Calibri"/>
          <w:color w:val="002060"/>
          <w:sz w:val="18"/>
          <w:szCs w:val="18"/>
        </w:rPr>
        <w:t>Année académique : 20../20</w:t>
      </w:r>
      <w:proofErr w:type="gramStart"/>
      <w:r w:rsidRPr="00144D0E">
        <w:rPr>
          <w:rFonts w:ascii="Calibri" w:hAnsi="Calibri" w:cs="Calibri"/>
          <w:color w:val="002060"/>
          <w:sz w:val="18"/>
          <w:szCs w:val="18"/>
        </w:rPr>
        <w:t>..</w:t>
      </w:r>
      <w:proofErr w:type="gramEnd"/>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144D0E">
        <w:rPr>
          <w:rFonts w:ascii="Calibri" w:hAnsi="Calibri" w:cs="Calibri"/>
          <w:sz w:val="18"/>
          <w:szCs w:val="18"/>
        </w:rPr>
        <w:t xml:space="preserve">Participant </w:t>
      </w:r>
      <w:proofErr w:type="spellStart"/>
      <w:r w:rsidRPr="00144D0E">
        <w:rPr>
          <w:rFonts w:ascii="Calibri" w:hAnsi="Calibri" w:cs="Calibri"/>
          <w:sz w:val="18"/>
          <w:szCs w:val="18"/>
        </w:rPr>
        <w:t>with</w:t>
      </w:r>
      <w:proofErr w:type="spellEnd"/>
      <w:r w:rsidRPr="00144D0E">
        <w:rPr>
          <w:rFonts w:ascii="Calibri" w:hAnsi="Calibri" w:cs="Calibri"/>
          <w:sz w:val="18"/>
          <w:szCs w:val="18"/>
        </w:rPr>
        <w:t xml:space="preserve">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4CAE00FF" w:rsidR="004F65A9" w:rsidRPr="00144D0E" w:rsidRDefault="00C94344"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gramStart"/>
      <w:r w:rsidR="004F65A9" w:rsidRPr="00144D0E">
        <w:rPr>
          <w:rFonts w:ascii="Calibri" w:hAnsi="Calibri" w:cs="Calibri"/>
          <w:sz w:val="18"/>
          <w:szCs w:val="18"/>
        </w:rPr>
        <w:t>a</w:t>
      </w:r>
      <w:proofErr w:type="gram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financial</w:t>
      </w:r>
      <w:proofErr w:type="spellEnd"/>
      <w:r w:rsidR="004F65A9" w:rsidRPr="00144D0E">
        <w:rPr>
          <w:rFonts w:ascii="Calibri" w:hAnsi="Calibri" w:cs="Calibri"/>
          <w:sz w:val="18"/>
          <w:szCs w:val="18"/>
        </w:rPr>
        <w:t xml:space="preserve"> support </w:t>
      </w:r>
      <w:proofErr w:type="spellStart"/>
      <w:r w:rsidR="004F65A9" w:rsidRPr="00144D0E">
        <w:rPr>
          <w:rFonts w:ascii="Calibri" w:hAnsi="Calibri" w:cs="Calibri"/>
          <w:sz w:val="18"/>
          <w:szCs w:val="18"/>
        </w:rPr>
        <w:t>from</w:t>
      </w:r>
      <w:proofErr w:type="spellEnd"/>
      <w:r w:rsidR="004F65A9" w:rsidRPr="00144D0E">
        <w:rPr>
          <w:rFonts w:ascii="Calibri" w:hAnsi="Calibri" w:cs="Calibri"/>
          <w:sz w:val="18"/>
          <w:szCs w:val="18"/>
        </w:rPr>
        <w:t xml:space="preserve"> Erasmus+ EU </w:t>
      </w:r>
      <w:proofErr w:type="spellStart"/>
      <w:r w:rsidR="004F65A9" w:rsidRPr="00144D0E">
        <w:rPr>
          <w:rFonts w:ascii="Calibri" w:hAnsi="Calibri" w:cs="Calibri"/>
          <w:sz w:val="18"/>
          <w:szCs w:val="18"/>
        </w:rPr>
        <w:t>funds</w:t>
      </w:r>
      <w:proofErr w:type="spellEnd"/>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allocataire de fonds européens Erasmus+</w:t>
      </w:r>
    </w:p>
    <w:p w14:paraId="1EB1C47A" w14:textId="743EAE7D" w:rsidR="00144D0E" w:rsidRPr="00144D0E" w:rsidRDefault="00C94344"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proofErr w:type="spellStart"/>
      <w:proofErr w:type="gramStart"/>
      <w:r w:rsidR="004F65A9" w:rsidRPr="00144D0E">
        <w:rPr>
          <w:rFonts w:ascii="Calibri" w:hAnsi="Calibri" w:cs="Calibri"/>
          <w:sz w:val="18"/>
          <w:szCs w:val="18"/>
        </w:rPr>
        <w:t>a</w:t>
      </w:r>
      <w:proofErr w:type="spellEnd"/>
      <w:proofErr w:type="gram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zero-grant</w:t>
      </w:r>
      <w:proofErr w:type="spellEnd"/>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non-allocataire de fonds européens Erasmus+</w:t>
      </w:r>
    </w:p>
    <w:p w14:paraId="5A4DFCC9" w14:textId="5F499DCD" w:rsidR="004F65A9" w:rsidRPr="00144D0E" w:rsidRDefault="00C94344"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gramStart"/>
      <w:r w:rsidR="004F65A9" w:rsidRPr="00144D0E">
        <w:rPr>
          <w:rFonts w:ascii="Calibri" w:hAnsi="Calibri" w:cs="Calibri"/>
          <w:sz w:val="18"/>
          <w:szCs w:val="18"/>
        </w:rPr>
        <w:t>a</w:t>
      </w:r>
      <w:proofErr w:type="gram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financial</w:t>
      </w:r>
      <w:proofErr w:type="spellEnd"/>
      <w:r w:rsidR="004F65A9" w:rsidRPr="00144D0E">
        <w:rPr>
          <w:rFonts w:ascii="Calibri" w:hAnsi="Calibri" w:cs="Calibri"/>
          <w:sz w:val="18"/>
          <w:szCs w:val="18"/>
        </w:rPr>
        <w:t xml:space="preserve"> support </w:t>
      </w:r>
      <w:proofErr w:type="spellStart"/>
      <w:r w:rsidR="004F65A9" w:rsidRPr="00144D0E">
        <w:rPr>
          <w:rFonts w:ascii="Calibri" w:hAnsi="Calibri" w:cs="Calibri"/>
          <w:sz w:val="18"/>
          <w:szCs w:val="18"/>
        </w:rPr>
        <w:t>from</w:t>
      </w:r>
      <w:proofErr w:type="spellEnd"/>
      <w:r w:rsidR="004F65A9" w:rsidRPr="00144D0E">
        <w:rPr>
          <w:rFonts w:ascii="Calibri" w:hAnsi="Calibri" w:cs="Calibri"/>
          <w:sz w:val="18"/>
          <w:szCs w:val="18"/>
        </w:rPr>
        <w:t xml:space="preserve"> Erasmus+ EU </w:t>
      </w:r>
      <w:proofErr w:type="spellStart"/>
      <w:r w:rsidR="004F65A9" w:rsidRPr="00144D0E">
        <w:rPr>
          <w:rFonts w:ascii="Calibri" w:hAnsi="Calibri" w:cs="Calibri"/>
          <w:sz w:val="18"/>
          <w:szCs w:val="18"/>
        </w:rPr>
        <w:t>funds</w:t>
      </w:r>
      <w:proofErr w:type="spell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combined</w:t>
      </w:r>
      <w:proofErr w:type="spell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with</w:t>
      </w:r>
      <w:proofErr w:type="spell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zero-grant</w:t>
      </w:r>
      <w:proofErr w:type="spellEnd"/>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partiellement allocataire de fonds européens Erasmus+</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144D0E">
        <w:rPr>
          <w:rFonts w:ascii="Calibri" w:hAnsi="Calibri" w:cs="Calibri"/>
          <w:sz w:val="18"/>
          <w:szCs w:val="18"/>
        </w:rPr>
        <w:t xml:space="preserve">The </w:t>
      </w:r>
      <w:proofErr w:type="spellStart"/>
      <w:r w:rsidRPr="00144D0E">
        <w:rPr>
          <w:rFonts w:ascii="Calibri" w:hAnsi="Calibri" w:cs="Calibri"/>
          <w:sz w:val="18"/>
          <w:szCs w:val="18"/>
        </w:rPr>
        <w:t>financial</w:t>
      </w:r>
      <w:proofErr w:type="spellEnd"/>
      <w:r w:rsidRPr="00144D0E">
        <w:rPr>
          <w:rFonts w:ascii="Calibri" w:hAnsi="Calibri" w:cs="Calibri"/>
          <w:sz w:val="18"/>
          <w:szCs w:val="18"/>
        </w:rPr>
        <w:t xml:space="preserve"> support </w:t>
      </w:r>
      <w:proofErr w:type="spellStart"/>
      <w:r w:rsidRPr="00144D0E">
        <w:rPr>
          <w:rFonts w:ascii="Calibri" w:hAnsi="Calibri" w:cs="Calibri"/>
          <w:sz w:val="18"/>
          <w:szCs w:val="18"/>
        </w:rPr>
        <w:t>includes</w:t>
      </w:r>
      <w:proofErr w:type="spellEnd"/>
      <w:r w:rsidR="00144D0E" w:rsidRPr="00144D0E">
        <w:rPr>
          <w:rFonts w:ascii="Calibri" w:hAnsi="Calibri" w:cs="Calibri"/>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7A942032" w:rsidR="00144D0E" w:rsidRPr="00144D0E" w:rsidRDefault="00C94344"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proofErr w:type="spellStart"/>
      <w:proofErr w:type="gramStart"/>
      <w:r w:rsidR="004F65A9" w:rsidRPr="00144D0E">
        <w:rPr>
          <w:rFonts w:ascii="Calibri" w:hAnsi="Calibri" w:cs="Calibri"/>
          <w:sz w:val="18"/>
          <w:szCs w:val="18"/>
        </w:rPr>
        <w:t>special</w:t>
      </w:r>
      <w:proofErr w:type="spellEnd"/>
      <w:proofErr w:type="gramEnd"/>
      <w:r w:rsidR="004F65A9" w:rsidRPr="00144D0E">
        <w:rPr>
          <w:rFonts w:ascii="Calibri" w:hAnsi="Calibri" w:cs="Calibri"/>
          <w:sz w:val="18"/>
          <w:szCs w:val="18"/>
        </w:rPr>
        <w:t xml:space="preserve"> </w:t>
      </w:r>
      <w:proofErr w:type="spellStart"/>
      <w:r w:rsidR="004F65A9" w:rsidRPr="00144D0E">
        <w:rPr>
          <w:rFonts w:ascii="Calibri" w:hAnsi="Calibri" w:cs="Calibri"/>
          <w:sz w:val="18"/>
          <w:szCs w:val="18"/>
        </w:rPr>
        <w:t>needs</w:t>
      </w:r>
      <w:proofErr w:type="spellEnd"/>
      <w:r w:rsidR="004F65A9" w:rsidRPr="00144D0E">
        <w:rPr>
          <w:rFonts w:ascii="Calibri" w:hAnsi="Calibri" w:cs="Calibri"/>
          <w:sz w:val="18"/>
          <w:szCs w:val="18"/>
        </w:rPr>
        <w:t xml:space="preserve"> support</w:t>
      </w:r>
      <w:r w:rsidR="00144D0E" w:rsidRPr="00144D0E">
        <w:rPr>
          <w:rFonts w:ascii="Calibri" w:hAnsi="Calibri" w:cs="Calibri"/>
          <w:color w:val="002060"/>
          <w:sz w:val="18"/>
          <w:szCs w:val="18"/>
        </w:rPr>
        <w:t xml:space="preserve"> / un complément de financement en raison de son handicap</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144D0E" w:rsidRDefault="004F65A9" w:rsidP="004F65A9">
      <w:pPr>
        <w:rPr>
          <w:rFonts w:ascii="Calibri" w:hAnsi="Calibri" w:cs="Calibri"/>
          <w:color w:val="002060"/>
          <w:sz w:val="18"/>
          <w:szCs w:val="18"/>
          <w:lang w:val="en-US"/>
        </w:rPr>
      </w:pPr>
      <w:r w:rsidRPr="00144D0E">
        <w:rPr>
          <w:rFonts w:ascii="Calibri" w:hAnsi="Calibri" w:cs="Calibri"/>
          <w:sz w:val="18"/>
          <w:szCs w:val="18"/>
          <w:lang w:val="en-GB"/>
        </w:rPr>
        <w:t>To be completed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4F65A9">
      <w:pPr>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4FAD444F">
                <wp:simplePos x="0" y="0"/>
                <wp:positionH relativeFrom="column">
                  <wp:posOffset>43788</wp:posOffset>
                </wp:positionH>
                <wp:positionV relativeFrom="paragraph">
                  <wp:posOffset>48192</wp:posOffset>
                </wp:positionV>
                <wp:extent cx="5717540" cy="1104090"/>
                <wp:effectExtent l="0" t="0" r="1651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04090"/>
                        </a:xfrm>
                        <a:prstGeom prst="rect">
                          <a:avLst/>
                        </a:prstGeom>
                        <a:solidFill>
                          <a:srgbClr val="FFFFFF"/>
                        </a:solidFill>
                        <a:ln w="9525">
                          <a:solidFill>
                            <a:srgbClr val="000000"/>
                          </a:solidFill>
                          <a:miter lim="800000"/>
                          <a:headEnd/>
                          <a:tailEnd/>
                        </a:ln>
                      </wps:spPr>
                      <wps:txbx>
                        <w:txbxContent>
                          <w:p w14:paraId="354758EE" w14:textId="77777777" w:rsidR="00334D7E" w:rsidRPr="00D015D3" w:rsidRDefault="00334D7E" w:rsidP="004F65A9">
                            <w:pPr>
                              <w:rPr>
                                <w:sz w:val="18"/>
                                <w:szCs w:val="18"/>
                                <w:lang w:val="en-GB"/>
                              </w:rPr>
                            </w:pPr>
                            <w:r w:rsidRPr="00D015D3">
                              <w:rPr>
                                <w:sz w:val="18"/>
                                <w:szCs w:val="18"/>
                                <w:lang w:val="en-GB"/>
                              </w:rPr>
                              <w:t>Bank account where the financial support should be paid:</w:t>
                            </w:r>
                          </w:p>
                          <w:p w14:paraId="0A836E3E" w14:textId="77777777" w:rsidR="00334D7E" w:rsidRPr="00144D0E" w:rsidRDefault="00334D7E" w:rsidP="004F65A9">
                            <w:pPr>
                              <w:spacing w:line="276" w:lineRule="auto"/>
                              <w:rPr>
                                <w:color w:val="002060"/>
                                <w:sz w:val="18"/>
                                <w:szCs w:val="18"/>
                              </w:rPr>
                            </w:pPr>
                            <w:r w:rsidRPr="00144D0E">
                              <w:rPr>
                                <w:color w:val="002060"/>
                                <w:sz w:val="18"/>
                                <w:szCs w:val="18"/>
                              </w:rPr>
                              <w:t>Numéro de compte bancaire sur lequel la subvention sera versée :</w:t>
                            </w:r>
                          </w:p>
                          <w:p w14:paraId="59747A53" w14:textId="089D02DC" w:rsidR="00334D7E" w:rsidRPr="00D015D3" w:rsidRDefault="00334D7E" w:rsidP="004F65A9">
                            <w:pPr>
                              <w:rPr>
                                <w:sz w:val="18"/>
                                <w:szCs w:val="18"/>
                                <w:lang w:val="en-GB"/>
                              </w:rPr>
                            </w:pPr>
                            <w:r w:rsidRPr="00D015D3">
                              <w:rPr>
                                <w:sz w:val="18"/>
                                <w:szCs w:val="18"/>
                                <w:lang w:val="en-GB"/>
                              </w:rPr>
                              <w:t xml:space="preserve">Bank account holder (if different than participant): </w:t>
                            </w:r>
                          </w:p>
                          <w:p w14:paraId="48D26EC4" w14:textId="77777777" w:rsidR="00334D7E" w:rsidRPr="00144D0E" w:rsidRDefault="00334D7E" w:rsidP="004F65A9">
                            <w:pPr>
                              <w:spacing w:line="276" w:lineRule="auto"/>
                              <w:rPr>
                                <w:color w:val="002060"/>
                                <w:sz w:val="18"/>
                                <w:szCs w:val="18"/>
                              </w:rPr>
                            </w:pPr>
                            <w:r w:rsidRPr="00144D0E">
                              <w:rPr>
                                <w:color w:val="002060"/>
                                <w:sz w:val="18"/>
                                <w:szCs w:val="18"/>
                              </w:rPr>
                              <w:t>Titulaire du compte (si différent du participant) :</w:t>
                            </w:r>
                          </w:p>
                          <w:p w14:paraId="744E15FC" w14:textId="479C0E03" w:rsidR="00334D7E" w:rsidRPr="0005747B" w:rsidRDefault="00334D7E" w:rsidP="004F65A9">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14:paraId="17557959" w14:textId="77777777" w:rsidR="00334D7E" w:rsidRPr="00144D0E" w:rsidRDefault="00334D7E" w:rsidP="004F65A9">
                            <w:pPr>
                              <w:spacing w:line="276" w:lineRule="auto"/>
                              <w:rPr>
                                <w:color w:val="002060"/>
                                <w:sz w:val="18"/>
                                <w:szCs w:val="18"/>
                              </w:rPr>
                            </w:pPr>
                            <w:r w:rsidRPr="00144D0E">
                              <w:rPr>
                                <w:color w:val="002060"/>
                                <w:sz w:val="18"/>
                                <w:szCs w:val="18"/>
                              </w:rPr>
                              <w:t xml:space="preserve">Nom de la banque : </w:t>
                            </w:r>
                          </w:p>
                          <w:p w14:paraId="28617FCE" w14:textId="54AD4C50" w:rsidR="00334D7E" w:rsidRPr="00FC3679" w:rsidRDefault="00334D7E" w:rsidP="004F65A9">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5pt;margin-top:3.8pt;width:450.2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">
                <v:textbox>
                  <w:txbxContent>
                    <w:p w14:paraId="354758EE" w14:textId="77777777" w:rsidR="00334D7E" w:rsidRPr="00D015D3" w:rsidRDefault="00334D7E" w:rsidP="004F65A9">
                      <w:pPr>
                        <w:rPr>
                          <w:sz w:val="18"/>
                          <w:szCs w:val="18"/>
                          <w:lang w:val="en-GB"/>
                        </w:rPr>
                      </w:pPr>
                      <w:r w:rsidRPr="00D015D3">
                        <w:rPr>
                          <w:sz w:val="18"/>
                          <w:szCs w:val="18"/>
                          <w:lang w:val="en-GB"/>
                        </w:rPr>
                        <w:t>Bank account where the financial support should be paid:</w:t>
                      </w:r>
                    </w:p>
                    <w:p w14:paraId="0A836E3E" w14:textId="77777777" w:rsidR="00334D7E" w:rsidRPr="00144D0E" w:rsidRDefault="00334D7E" w:rsidP="004F65A9">
                      <w:pPr>
                        <w:spacing w:line="276" w:lineRule="auto"/>
                        <w:rPr>
                          <w:color w:val="002060"/>
                          <w:sz w:val="18"/>
                          <w:szCs w:val="18"/>
                        </w:rPr>
                      </w:pPr>
                      <w:r w:rsidRPr="00144D0E">
                        <w:rPr>
                          <w:color w:val="002060"/>
                          <w:sz w:val="18"/>
                          <w:szCs w:val="18"/>
                        </w:rPr>
                        <w:t>Numéro de compte bancaire sur lequel la subvention sera versée :</w:t>
                      </w:r>
                    </w:p>
                    <w:p w14:paraId="59747A53" w14:textId="089D02DC" w:rsidR="00334D7E" w:rsidRPr="00D015D3" w:rsidRDefault="00334D7E" w:rsidP="004F65A9">
                      <w:pPr>
                        <w:rPr>
                          <w:sz w:val="18"/>
                          <w:szCs w:val="18"/>
                          <w:lang w:val="en-GB"/>
                        </w:rPr>
                      </w:pPr>
                      <w:r w:rsidRPr="00D015D3">
                        <w:rPr>
                          <w:sz w:val="18"/>
                          <w:szCs w:val="18"/>
                          <w:lang w:val="en-GB"/>
                        </w:rPr>
                        <w:t xml:space="preserve">Bank account holder (if different than participant): </w:t>
                      </w:r>
                    </w:p>
                    <w:p w14:paraId="48D26EC4" w14:textId="77777777" w:rsidR="00334D7E" w:rsidRPr="00144D0E" w:rsidRDefault="00334D7E" w:rsidP="004F65A9">
                      <w:pPr>
                        <w:spacing w:line="276" w:lineRule="auto"/>
                        <w:rPr>
                          <w:color w:val="002060"/>
                          <w:sz w:val="18"/>
                          <w:szCs w:val="18"/>
                        </w:rPr>
                      </w:pPr>
                      <w:r w:rsidRPr="00144D0E">
                        <w:rPr>
                          <w:color w:val="002060"/>
                          <w:sz w:val="18"/>
                          <w:szCs w:val="18"/>
                        </w:rPr>
                        <w:t>Titulaire du compte (si différent du participant) :</w:t>
                      </w:r>
                    </w:p>
                    <w:p w14:paraId="744E15FC" w14:textId="479C0E03" w:rsidR="00334D7E" w:rsidRPr="0005747B" w:rsidRDefault="00334D7E" w:rsidP="004F65A9">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14:paraId="17557959" w14:textId="77777777" w:rsidR="00334D7E" w:rsidRPr="00144D0E" w:rsidRDefault="00334D7E" w:rsidP="004F65A9">
                      <w:pPr>
                        <w:spacing w:line="276" w:lineRule="auto"/>
                        <w:rPr>
                          <w:color w:val="002060"/>
                          <w:sz w:val="18"/>
                          <w:szCs w:val="18"/>
                        </w:rPr>
                      </w:pPr>
                      <w:r w:rsidRPr="00144D0E">
                        <w:rPr>
                          <w:color w:val="002060"/>
                          <w:sz w:val="18"/>
                          <w:szCs w:val="18"/>
                        </w:rPr>
                        <w:t xml:space="preserve">Nom de la banque : </w:t>
                      </w:r>
                    </w:p>
                    <w:p w14:paraId="28617FCE" w14:textId="54AD4C50" w:rsidR="00334D7E" w:rsidRPr="00FC3679" w:rsidRDefault="00334D7E" w:rsidP="004F65A9">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144D0E">
        <w:rPr>
          <w:rFonts w:ascii="Calibri" w:hAnsi="Calibri" w:cs="Calibri"/>
          <w:b/>
          <w:sz w:val="20"/>
          <w:szCs w:val="20"/>
          <w:lang w:val="en-GB"/>
        </w:rPr>
        <w:t>Called hereafter “the p</w:t>
      </w:r>
      <w:r w:rsidR="00144D0E">
        <w:rPr>
          <w:rFonts w:ascii="Calibri" w:hAnsi="Calibri" w:cs="Calibri"/>
          <w:b/>
          <w:sz w:val="20"/>
          <w:szCs w:val="20"/>
          <w:lang w:val="en-GB"/>
        </w:rPr>
        <w:t xml:space="preserve">articipant”, of the other part, / </w:t>
      </w:r>
      <w:r w:rsidR="00144D0E" w:rsidRPr="009E71E9">
        <w:rPr>
          <w:rFonts w:ascii="Calibri" w:hAnsi="Calibri" w:cs="Calibri"/>
          <w:b/>
          <w:color w:val="002060"/>
          <w:sz w:val="20"/>
          <w:szCs w:val="20"/>
          <w:lang w:val="en-US"/>
        </w:rPr>
        <w:t xml:space="preserve">Ci-après </w:t>
      </w:r>
      <w:proofErr w:type="spellStart"/>
      <w:r w:rsidR="00144D0E" w:rsidRPr="009E71E9">
        <w:rPr>
          <w:rFonts w:ascii="Calibri" w:hAnsi="Calibri" w:cs="Calibri"/>
          <w:b/>
          <w:color w:val="002060"/>
          <w:sz w:val="20"/>
          <w:szCs w:val="20"/>
          <w:lang w:val="en-US"/>
        </w:rPr>
        <w:t>dénommé</w:t>
      </w:r>
      <w:proofErr w:type="spellEnd"/>
      <w:r w:rsidR="00144D0E" w:rsidRPr="009E71E9">
        <w:rPr>
          <w:rFonts w:ascii="Calibri" w:hAnsi="Calibri" w:cs="Calibri"/>
          <w:b/>
          <w:color w:val="002060"/>
          <w:sz w:val="20"/>
          <w:szCs w:val="20"/>
          <w:lang w:val="en-US"/>
        </w:rPr>
        <w:t xml:space="preserve"> “le participant” </w:t>
      </w:r>
      <w:proofErr w:type="spellStart"/>
      <w:r w:rsidR="00144D0E" w:rsidRPr="009E71E9">
        <w:rPr>
          <w:rFonts w:ascii="Calibri" w:hAnsi="Calibri" w:cs="Calibri"/>
          <w:b/>
          <w:color w:val="002060"/>
          <w:sz w:val="20"/>
          <w:szCs w:val="20"/>
          <w:lang w:val="en-US"/>
        </w:rPr>
        <w:t>d’autre</w:t>
      </w:r>
      <w:proofErr w:type="spellEnd"/>
      <w:r w:rsidR="00144D0E" w:rsidRPr="009E71E9">
        <w:rPr>
          <w:rFonts w:ascii="Calibri" w:hAnsi="Calibri" w:cs="Calibri"/>
          <w:b/>
          <w:color w:val="002060"/>
          <w:sz w:val="20"/>
          <w:szCs w:val="20"/>
          <w:lang w:val="en-US"/>
        </w:rPr>
        <w:t xml:space="preserve"> part,</w:t>
      </w:r>
    </w:p>
    <w:p w14:paraId="23E30930" w14:textId="77777777" w:rsidR="00144D0E" w:rsidRPr="009E71E9" w:rsidRDefault="00144D0E" w:rsidP="004F65A9">
      <w:pPr>
        <w:rPr>
          <w:rFonts w:ascii="Calibri" w:hAnsi="Calibri" w:cs="Calibri"/>
          <w:color w:val="002060"/>
          <w:sz w:val="20"/>
          <w:szCs w:val="20"/>
          <w:lang w:val="en-US"/>
        </w:rPr>
      </w:pPr>
    </w:p>
    <w:p w14:paraId="1BD3A28E" w14:textId="77777777" w:rsidR="00144D0E" w:rsidRPr="00144D0E" w:rsidRDefault="004F65A9" w:rsidP="004F65A9">
      <w:pPr>
        <w:jc w:val="both"/>
        <w:rPr>
          <w:rFonts w:ascii="Calibri" w:hAnsi="Calibri" w:cs="Calibri"/>
          <w:color w:val="002060"/>
          <w:sz w:val="20"/>
          <w:szCs w:val="20"/>
          <w:lang w:val="en-US"/>
        </w:rPr>
      </w:pPr>
      <w:r w:rsidRPr="00144D0E">
        <w:rPr>
          <w:rFonts w:ascii="Calibri" w:hAnsi="Calibri" w:cs="Calibri"/>
          <w:sz w:val="20"/>
          <w:szCs w:val="20"/>
          <w:lang w:val="en-GB"/>
        </w:rPr>
        <w:t>Have agreed the Special Conditions and Annexes below which form an integral part of this agreement ("the agreement"):</w:t>
      </w:r>
    </w:p>
    <w:p w14:paraId="7550E2FD" w14:textId="77777777" w:rsidR="00144D0E" w:rsidRPr="00144D0E" w:rsidRDefault="00144D0E" w:rsidP="004F65A9">
      <w:pPr>
        <w:jc w:val="both"/>
        <w:rPr>
          <w:rFonts w:ascii="Calibri" w:hAnsi="Calibri" w:cs="Calibri"/>
          <w:color w:val="002060"/>
          <w:sz w:val="20"/>
          <w:szCs w:val="20"/>
        </w:rPr>
      </w:pPr>
      <w:proofErr w:type="gramStart"/>
      <w:r w:rsidRPr="00144D0E">
        <w:rPr>
          <w:rFonts w:ascii="Calibri" w:hAnsi="Calibri" w:cs="Calibri"/>
          <w:color w:val="002060"/>
          <w:sz w:val="20"/>
          <w:szCs w:val="20"/>
        </w:rPr>
        <w:t>ont</w:t>
      </w:r>
      <w:proofErr w:type="gramEnd"/>
      <w:r w:rsidRPr="00144D0E">
        <w:rPr>
          <w:rFonts w:ascii="Calibri" w:hAnsi="Calibri" w:cs="Calibri"/>
          <w:color w:val="002060"/>
          <w:sz w:val="20"/>
          <w:szCs w:val="20"/>
        </w:rPr>
        <w:t xml:space="preserve"> accepté les conditions particulières et annexes ci-dessous, qui font partie intégrante du présent contrat (« le contrat ») :</w:t>
      </w:r>
    </w:p>
    <w:p w14:paraId="7C851FD5" w14:textId="77777777" w:rsidR="00144D0E" w:rsidRPr="00144D0E" w:rsidRDefault="00144D0E" w:rsidP="004F65A9">
      <w:pPr>
        <w:jc w:val="both"/>
        <w:rPr>
          <w:rFonts w:ascii="Calibri" w:hAnsi="Calibri" w:cs="Calibri"/>
          <w:color w:val="002060"/>
          <w:sz w:val="20"/>
          <w:szCs w:val="20"/>
        </w:rPr>
      </w:pPr>
    </w:p>
    <w:p w14:paraId="79982026" w14:textId="415EC854" w:rsidR="004F65A9" w:rsidRPr="00144D0E" w:rsidRDefault="004F65A9" w:rsidP="00684854">
      <w:pPr>
        <w:tabs>
          <w:tab w:val="left" w:pos="1701"/>
        </w:tabs>
        <w:ind w:left="1701" w:hanging="1701"/>
        <w:rPr>
          <w:rFonts w:ascii="Calibri" w:hAnsi="Calibri" w:cs="Calibri"/>
          <w:sz w:val="20"/>
          <w:szCs w:val="20"/>
          <w:lang w:val="en-US"/>
        </w:rPr>
      </w:pPr>
      <w:r w:rsidRPr="00144D0E">
        <w:rPr>
          <w:rFonts w:ascii="Calibri" w:hAnsi="Calibri" w:cs="Calibri"/>
          <w:sz w:val="20"/>
          <w:szCs w:val="20"/>
          <w:lang w:val="en-US"/>
        </w:rPr>
        <w:t xml:space="preserve">Annex I </w:t>
      </w:r>
      <w:r w:rsidRPr="00144D0E">
        <w:rPr>
          <w:rFonts w:ascii="Calibri" w:hAnsi="Calibri" w:cs="Calibri"/>
          <w:sz w:val="20"/>
          <w:szCs w:val="20"/>
          <w:lang w:val="en-US"/>
        </w:rPr>
        <w:tab/>
      </w:r>
      <w:sdt>
        <w:sdtPr>
          <w:rPr>
            <w:rFonts w:ascii="Calibri" w:hAnsi="Calibri" w:cs="Calibri"/>
            <w:sz w:val="20"/>
            <w:szCs w:val="20"/>
            <w:lang w:val="en-US"/>
          </w:rPr>
          <w:id w:val="-1436592375"/>
          <w14:checkbox>
            <w14:checked w14:val="0"/>
            <w14:checkedState w14:val="2612" w14:font="MS Gothic"/>
            <w14:uncheckedState w14:val="2610" w14:font="MS Gothic"/>
          </w14:checkbox>
        </w:sdtPr>
        <w:sdtEndPr/>
        <w:sdtContent>
          <w:r w:rsidR="008E194A">
            <w:rPr>
              <w:rFonts w:ascii="MS Gothic" w:eastAsia="MS Gothic" w:hAnsi="MS Gothic" w:cs="Calibri" w:hint="eastAsia"/>
              <w:sz w:val="20"/>
              <w:szCs w:val="20"/>
              <w:lang w:val="en-US"/>
            </w:rPr>
            <w:t>☐</w:t>
          </w:r>
        </w:sdtContent>
      </w:sdt>
      <w:r w:rsidRPr="00144D0E">
        <w:rPr>
          <w:rFonts w:ascii="Calibri" w:hAnsi="Calibri" w:cs="Calibri"/>
          <w:sz w:val="20"/>
          <w:szCs w:val="20"/>
          <w:lang w:val="en-US"/>
        </w:rPr>
        <w:t>Staff mobility agreement for teaching</w:t>
      </w:r>
      <w:r w:rsidR="00144D0E">
        <w:rPr>
          <w:rFonts w:ascii="Calibri" w:hAnsi="Calibri" w:cs="Calibri"/>
          <w:sz w:val="20"/>
          <w:szCs w:val="20"/>
          <w:lang w:val="en-US"/>
        </w:rPr>
        <w:t xml:space="preserve"> / </w:t>
      </w:r>
      <w:proofErr w:type="spellStart"/>
      <w:r w:rsidR="00144D0E" w:rsidRPr="00144D0E">
        <w:rPr>
          <w:rFonts w:ascii="Calibri" w:hAnsi="Calibri" w:cs="Calibri"/>
          <w:color w:val="002060"/>
          <w:sz w:val="20"/>
          <w:szCs w:val="20"/>
          <w:lang w:val="en-US"/>
        </w:rPr>
        <w:t>Contrat</w:t>
      </w:r>
      <w:proofErr w:type="spellEnd"/>
      <w:r w:rsidR="00144D0E" w:rsidRPr="00144D0E">
        <w:rPr>
          <w:rFonts w:ascii="Calibri" w:hAnsi="Calibri" w:cs="Calibri"/>
          <w:color w:val="002060"/>
          <w:sz w:val="20"/>
          <w:szCs w:val="20"/>
          <w:lang w:val="en-US"/>
        </w:rPr>
        <w:t xml:space="preserve"> </w:t>
      </w:r>
      <w:proofErr w:type="spellStart"/>
      <w:r w:rsidR="008E194A">
        <w:rPr>
          <w:rFonts w:ascii="Calibri" w:hAnsi="Calibri" w:cs="Calibri"/>
          <w:color w:val="002060"/>
          <w:sz w:val="20"/>
          <w:szCs w:val="20"/>
          <w:lang w:val="en-US"/>
        </w:rPr>
        <w:t>pédagogique</w:t>
      </w:r>
      <w:proofErr w:type="spellEnd"/>
      <w:r w:rsidR="008E194A">
        <w:rPr>
          <w:rFonts w:ascii="Calibri" w:hAnsi="Calibri" w:cs="Calibri"/>
          <w:color w:val="002060"/>
          <w:sz w:val="20"/>
          <w:szCs w:val="20"/>
          <w:lang w:val="en-US"/>
        </w:rPr>
        <w:t xml:space="preserve"> </w:t>
      </w:r>
      <w:proofErr w:type="spellStart"/>
      <w:r w:rsidR="00144D0E" w:rsidRPr="00144D0E">
        <w:rPr>
          <w:rFonts w:ascii="Calibri" w:hAnsi="Calibri" w:cs="Calibri"/>
          <w:color w:val="002060"/>
          <w:sz w:val="20"/>
          <w:szCs w:val="20"/>
          <w:lang w:val="en-US"/>
        </w:rPr>
        <w:t>d’enseignement</w:t>
      </w:r>
      <w:proofErr w:type="spellEnd"/>
    </w:p>
    <w:p w14:paraId="5C164604" w14:textId="4F3863F0" w:rsidR="004F65A9" w:rsidRPr="00144D0E" w:rsidRDefault="004F65A9" w:rsidP="004F65A9">
      <w:pPr>
        <w:tabs>
          <w:tab w:val="left" w:pos="1701"/>
        </w:tabs>
        <w:ind w:left="1701" w:hanging="1701"/>
        <w:rPr>
          <w:rFonts w:ascii="Calibri" w:hAnsi="Calibri" w:cs="Calibri"/>
          <w:sz w:val="20"/>
          <w:szCs w:val="20"/>
        </w:rPr>
      </w:pPr>
      <w:proofErr w:type="spellStart"/>
      <w:r w:rsidRPr="00144D0E">
        <w:rPr>
          <w:rFonts w:ascii="Calibri" w:hAnsi="Calibri" w:cs="Calibri"/>
          <w:sz w:val="20"/>
          <w:szCs w:val="20"/>
        </w:rPr>
        <w:t>Annex</w:t>
      </w:r>
      <w:proofErr w:type="spellEnd"/>
      <w:r w:rsidRPr="00144D0E">
        <w:rPr>
          <w:rFonts w:ascii="Calibri" w:hAnsi="Calibri" w:cs="Calibri"/>
          <w:sz w:val="20"/>
          <w:szCs w:val="20"/>
        </w:rPr>
        <w:t xml:space="preserve"> II</w:t>
      </w:r>
      <w:r w:rsidRPr="00144D0E">
        <w:rPr>
          <w:rFonts w:ascii="Calibri" w:hAnsi="Calibri" w:cs="Calibri"/>
          <w:sz w:val="20"/>
          <w:szCs w:val="20"/>
        </w:rPr>
        <w:tab/>
      </w:r>
      <w:sdt>
        <w:sdtPr>
          <w:rPr>
            <w:rFonts w:ascii="Calibri" w:hAnsi="Calibri" w:cs="Calibri"/>
            <w:sz w:val="20"/>
            <w:szCs w:val="20"/>
          </w:rPr>
          <w:id w:val="1939860037"/>
          <w14:checkbox>
            <w14:checked w14:val="0"/>
            <w14:checkedState w14:val="2612" w14:font="MS Gothic"/>
            <w14:uncheckedState w14:val="2610" w14:font="MS Gothic"/>
          </w14:checkbox>
        </w:sdtPr>
        <w:sdtEndPr/>
        <w:sdtContent>
          <w:r w:rsidR="00144D0E" w:rsidRPr="00144D0E">
            <w:rPr>
              <w:rFonts w:ascii="MS Gothic" w:eastAsia="MS Gothic" w:hAnsi="MS Gothic" w:cs="MS Gothic" w:hint="eastAsia"/>
              <w:sz w:val="20"/>
              <w:szCs w:val="20"/>
            </w:rPr>
            <w:t>☐</w:t>
          </w:r>
        </w:sdtContent>
      </w:sdt>
      <w:r w:rsidRPr="00144D0E">
        <w:rPr>
          <w:rFonts w:ascii="Calibri" w:hAnsi="Calibri" w:cs="Calibri"/>
          <w:sz w:val="20"/>
          <w:szCs w:val="20"/>
        </w:rPr>
        <w:t>General conditions</w:t>
      </w:r>
      <w:r w:rsidR="00144D0E">
        <w:rPr>
          <w:rFonts w:ascii="Calibri" w:hAnsi="Calibri" w:cs="Calibri"/>
          <w:sz w:val="20"/>
          <w:szCs w:val="20"/>
        </w:rPr>
        <w:t xml:space="preserve"> / </w:t>
      </w:r>
      <w:r w:rsidR="00144D0E" w:rsidRPr="00144D0E">
        <w:rPr>
          <w:rFonts w:ascii="Calibri" w:hAnsi="Calibri" w:cs="Calibri"/>
          <w:color w:val="002060"/>
          <w:sz w:val="20"/>
          <w:szCs w:val="20"/>
        </w:rPr>
        <w:t>Conditions générales.</w:t>
      </w:r>
    </w:p>
    <w:p w14:paraId="0F6F5863" w14:textId="77777777" w:rsidR="00144D0E" w:rsidRPr="00144D0E" w:rsidRDefault="00144D0E" w:rsidP="004F65A9">
      <w:pPr>
        <w:jc w:val="both"/>
        <w:rPr>
          <w:rFonts w:ascii="Calibri" w:hAnsi="Calibri" w:cs="Calibri"/>
          <w:color w:val="002060"/>
          <w:sz w:val="20"/>
          <w:szCs w:val="20"/>
          <w:u w:val="single"/>
        </w:rPr>
      </w:pPr>
    </w:p>
    <w:p w14:paraId="08553F12" w14:textId="77777777" w:rsidR="004F65A9" w:rsidRPr="00144D0E" w:rsidRDefault="004F65A9" w:rsidP="004F65A9">
      <w:pPr>
        <w:jc w:val="both"/>
        <w:rPr>
          <w:rFonts w:ascii="Calibri" w:hAnsi="Calibri" w:cs="Calibri"/>
          <w:sz w:val="20"/>
          <w:szCs w:val="20"/>
          <w:u w:val="single"/>
          <w:lang w:val="en-GB"/>
        </w:rPr>
      </w:pPr>
      <w:r w:rsidRPr="00144D0E">
        <w:rPr>
          <w:rFonts w:ascii="Calibri" w:hAnsi="Calibri" w:cs="Calibri"/>
          <w:sz w:val="20"/>
          <w:szCs w:val="20"/>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5A80D6E" w14:textId="77777777" w:rsidR="00144D0E" w:rsidRPr="00144D0E" w:rsidRDefault="00144D0E" w:rsidP="004F65A9">
      <w:pPr>
        <w:jc w:val="both"/>
        <w:rPr>
          <w:rFonts w:ascii="Calibri" w:hAnsi="Calibri" w:cs="Calibri"/>
          <w:color w:val="002060"/>
          <w:sz w:val="20"/>
          <w:szCs w:val="20"/>
          <w:u w:val="single"/>
        </w:rPr>
      </w:pPr>
      <w:r w:rsidRPr="00144D0E">
        <w:rPr>
          <w:rFonts w:ascii="Calibri" w:hAnsi="Calibri" w:cs="Calibri"/>
          <w:color w:val="002060"/>
          <w:sz w:val="20"/>
          <w:szCs w:val="20"/>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144D0E">
        <w:rPr>
          <w:rFonts w:ascii="Calibri" w:hAnsi="Calibri" w:cs="Calibri"/>
          <w:b/>
          <w:sz w:val="26"/>
          <w:szCs w:val="26"/>
        </w:rPr>
        <w:lastRenderedPageBreak/>
        <w:t>SPECIAL CONDITIONS</w:t>
      </w:r>
      <w:r w:rsidRPr="00144D0E">
        <w:rPr>
          <w:rFonts w:ascii="Calibri" w:hAnsi="Calibri" w:cs="Calibri"/>
          <w:color w:val="002060"/>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ARTICLE 1 – SUBJECT MATTER OF THE AGREEMENT</w:t>
      </w:r>
      <w:r w:rsidR="00144D0E" w:rsidRPr="005F773F">
        <w:rPr>
          <w:rFonts w:ascii="Calibri" w:hAnsi="Calibri" w:cs="Calibri"/>
          <w:b/>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144D0E">
        <w:rPr>
          <w:rFonts w:ascii="Calibri" w:eastAsia="Times New Roman" w:hAnsi="Calibri" w:cs="Calibri"/>
          <w:snapToGrid w:val="0"/>
          <w:sz w:val="18"/>
          <w:szCs w:val="18"/>
          <w:lang w:val="en-US" w:eastAsia="en-GB"/>
        </w:rPr>
        <w:t>The institution shall provide support to the participant for undertaking a mobility activity for [</w:t>
      </w:r>
      <w:r w:rsidRPr="00144D0E">
        <w:rPr>
          <w:rFonts w:ascii="Calibri" w:eastAsia="Times New Roman" w:hAnsi="Calibri" w:cs="Calibri"/>
          <w:i/>
          <w:snapToGrid w:val="0"/>
          <w:sz w:val="18"/>
          <w:szCs w:val="18"/>
          <w:lang w:val="en-US" w:eastAsia="en-GB"/>
        </w:rPr>
        <w:t>teaching/ teaching and training</w:t>
      </w:r>
      <w:r w:rsidRPr="00144D0E">
        <w:rPr>
          <w:rFonts w:ascii="Calibri" w:eastAsia="Times New Roman" w:hAnsi="Calibri" w:cs="Calibri"/>
          <w:snapToGrid w:val="0"/>
          <w:sz w:val="18"/>
          <w:szCs w:val="18"/>
          <w:lang w:val="en-US" w:eastAsia="en-GB"/>
        </w:rPr>
        <w:t xml:space="preserve">] under the Erasmus+ </w:t>
      </w:r>
      <w:proofErr w:type="spellStart"/>
      <w:r w:rsidRPr="00144D0E">
        <w:rPr>
          <w:rFonts w:ascii="Calibri" w:eastAsia="Times New Roman" w:hAnsi="Calibri" w:cs="Calibri"/>
          <w:snapToGrid w:val="0"/>
          <w:sz w:val="18"/>
          <w:szCs w:val="18"/>
          <w:lang w:val="en-US" w:eastAsia="en-GB"/>
        </w:rPr>
        <w:t>Programme</w:t>
      </w:r>
      <w:proofErr w:type="spellEnd"/>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144D0E">
        <w:rPr>
          <w:rFonts w:ascii="Calibri" w:hAnsi="Calibri" w:cs="Calibri"/>
          <w:sz w:val="18"/>
          <w:szCs w:val="18"/>
          <w:lang w:val="en-US"/>
        </w:rPr>
        <w:t>The participant accepts the financial support or the provision of services as specified in article 3 and undertakes to carry out the mobility activity for [</w:t>
      </w:r>
      <w:r w:rsidR="00684854" w:rsidRPr="00144D0E">
        <w:rPr>
          <w:rFonts w:ascii="Calibri" w:hAnsi="Calibri" w:cs="Calibri"/>
          <w:i/>
          <w:sz w:val="18"/>
          <w:szCs w:val="18"/>
          <w:lang w:val="en-US"/>
        </w:rPr>
        <w:t>teaching/</w:t>
      </w:r>
      <w:r w:rsidRPr="00144D0E">
        <w:rPr>
          <w:rFonts w:ascii="Calibri" w:hAnsi="Calibri" w:cs="Calibri"/>
          <w:i/>
          <w:sz w:val="18"/>
          <w:szCs w:val="18"/>
          <w:lang w:val="en-US"/>
        </w:rPr>
        <w:t xml:space="preserve"> teaching and training</w:t>
      </w:r>
      <w:r w:rsidRPr="00144D0E">
        <w:rPr>
          <w:rFonts w:ascii="Calibri" w:hAnsi="Calibri" w:cs="Calibri"/>
          <w:sz w:val="18"/>
          <w:szCs w:val="18"/>
          <w:lang w:val="en-US"/>
        </w:rPr>
        <w:t>] as described in Annex I.</w:t>
      </w:r>
    </w:p>
    <w:p w14:paraId="124B4D1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accepte l’aide financière ou la prise en charge par l’établissement/l’organisme spécifiées à l’article 3 et s’engage à réaliser les activités de mobilités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144D0E">
        <w:rPr>
          <w:rFonts w:ascii="Calibri" w:hAnsi="Calibri" w:cs="Calibri"/>
          <w:sz w:val="18"/>
          <w:szCs w:val="18"/>
          <w:lang w:val="en-US"/>
        </w:rPr>
        <w:t>Amendments to the agreement shall be requested and agreed by both parties through a formal notification by letter or by electronic message.</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ARTICLE 2 – ENTRY INTO FORCE AND DURATION OF MOBILITY</w:t>
      </w:r>
      <w:r w:rsidR="00144D0E" w:rsidRPr="009E71E9">
        <w:rPr>
          <w:rFonts w:ascii="Calibri" w:hAnsi="Calibri" w:cs="Calibri"/>
          <w:b/>
          <w:szCs w:val="24"/>
        </w:rPr>
        <w:t xml:space="preserve"> /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t>The mobility period shall start on [</w:t>
      </w:r>
      <w:r w:rsidRPr="00144D0E">
        <w:rPr>
          <w:rFonts w:ascii="Calibri" w:hAnsi="Calibri" w:cs="Calibri"/>
          <w:i/>
          <w:sz w:val="18"/>
          <w:szCs w:val="18"/>
          <w:lang w:val="en-US"/>
        </w:rPr>
        <w:t>date</w:t>
      </w:r>
      <w:r w:rsidRPr="00144D0E">
        <w:rPr>
          <w:rFonts w:ascii="Calibri" w:hAnsi="Calibri" w:cs="Calibri"/>
          <w:sz w:val="18"/>
          <w:szCs w:val="18"/>
          <w:lang w:val="en-US"/>
        </w:rPr>
        <w:t>] and end on [</w:t>
      </w:r>
      <w:r w:rsidRPr="00144D0E">
        <w:rPr>
          <w:rFonts w:ascii="Calibri" w:hAnsi="Calibri" w:cs="Calibri"/>
          <w:i/>
          <w:sz w:val="18"/>
          <w:szCs w:val="18"/>
          <w:lang w:val="en-US"/>
        </w:rPr>
        <w:t>date</w:t>
      </w:r>
      <w:r w:rsidRPr="00144D0E">
        <w:rPr>
          <w:rFonts w:ascii="Calibri" w:hAnsi="Calibri" w:cs="Calibri"/>
          <w:sz w:val="18"/>
          <w:szCs w:val="18"/>
          <w:lang w:val="en-US"/>
        </w:rPr>
        <w:t>]. The start and the end date of the mobility period shall be the first day that the participant needs to be present at the receiving institution/</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 xml:space="preserve"> and the end date shall be the last day the participant needs to be present at the receiving institution/</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 xml:space="preserve">. </w:t>
      </w:r>
    </w:p>
    <w:p w14:paraId="326C322E" w14:textId="77777777" w:rsidR="004F65A9" w:rsidRPr="00144D0E" w:rsidRDefault="004F65A9" w:rsidP="004F65A9">
      <w:pPr>
        <w:ind w:left="567"/>
        <w:jc w:val="both"/>
        <w:rPr>
          <w:rFonts w:ascii="Calibri" w:hAnsi="Calibri" w:cs="Calibri"/>
          <w:sz w:val="18"/>
          <w:szCs w:val="18"/>
          <w:lang w:val="en-US"/>
        </w:rPr>
      </w:pPr>
      <w:r w:rsidRPr="00144D0E">
        <w:rPr>
          <w:rFonts w:ascii="Calibri" w:hAnsi="Calibri" w:cs="Calibri"/>
          <w:sz w:val="18"/>
          <w:szCs w:val="18"/>
          <w:lang w:val="en-US"/>
        </w:rPr>
        <w:t>Institution/</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 xml:space="preserve"> to select the applicable option: </w:t>
      </w:r>
    </w:p>
    <w:p w14:paraId="7BCDE1F4" w14:textId="77777777" w:rsidR="004F65A9" w:rsidRPr="00144D0E" w:rsidRDefault="00C94344" w:rsidP="004F65A9">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lang w:val="en-US"/>
            </w:rPr>
            <w:t>☐</w:t>
          </w:r>
        </w:sdtContent>
      </w:sdt>
      <w:r w:rsidR="004F65A9" w:rsidRPr="00144D0E">
        <w:rPr>
          <w:rFonts w:ascii="Calibri" w:hAnsi="Calibri" w:cs="Calibri"/>
          <w:sz w:val="18"/>
          <w:szCs w:val="18"/>
          <w:lang w:val="en-US"/>
        </w:rPr>
        <w:t>Travel time is excluded from the duration of the mobility period.</w:t>
      </w:r>
    </w:p>
    <w:p w14:paraId="24624647" w14:textId="77777777" w:rsidR="004F65A9" w:rsidRPr="00144D0E" w:rsidRDefault="00C94344" w:rsidP="004F65A9">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lang w:val="en-US"/>
            </w:rPr>
            <w:t>☐</w:t>
          </w:r>
        </w:sdtContent>
      </w:sdt>
      <w:r w:rsidR="004F65A9" w:rsidRPr="00144D0E">
        <w:rPr>
          <w:rFonts w:ascii="Calibri" w:hAnsi="Calibri" w:cs="Calibri"/>
          <w:sz w:val="18"/>
          <w:szCs w:val="18"/>
          <w:lang w:val="en-US"/>
        </w:rPr>
        <w:t>One day for travel before the first day of the activity abroad [</w:t>
      </w:r>
      <w:r w:rsidR="004F65A9" w:rsidRPr="00144D0E">
        <w:rPr>
          <w:rFonts w:ascii="Calibri" w:hAnsi="Calibri" w:cs="Calibri"/>
          <w:i/>
          <w:sz w:val="18"/>
          <w:szCs w:val="18"/>
          <w:lang w:val="en-US"/>
        </w:rPr>
        <w:t>and/or</w:t>
      </w:r>
      <w:r w:rsidR="004F65A9" w:rsidRPr="00144D0E">
        <w:rPr>
          <w:rFonts w:ascii="Calibri" w:hAnsi="Calibri" w:cs="Calibri"/>
          <w:sz w:val="18"/>
          <w:szCs w:val="18"/>
          <w:lang w:val="en-US"/>
        </w:rPr>
        <w:t>] one day for travel following the last day of the activity abroad shall be added to the duration of the mobility period and included in the calculation for individual support.</w:t>
      </w:r>
    </w:p>
    <w:p w14:paraId="51C06502"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proofErr w:type="spellStart"/>
      <w:r w:rsidRPr="00144D0E">
        <w:rPr>
          <w:rFonts w:ascii="Calibri" w:hAnsi="Calibri" w:cs="Calibri"/>
          <w:i/>
          <w:color w:val="002060"/>
          <w:sz w:val="18"/>
          <w:szCs w:val="18"/>
        </w:rPr>
        <w:t>jj</w:t>
      </w:r>
      <w:proofErr w:type="spellEnd"/>
      <w:r w:rsidRPr="00144D0E">
        <w:rPr>
          <w:rFonts w:ascii="Calibri" w:hAnsi="Calibri" w:cs="Calibri"/>
          <w:i/>
          <w:color w:val="002060"/>
          <w:sz w:val="18"/>
          <w:szCs w:val="18"/>
        </w:rPr>
        <w:t>/mm/</w:t>
      </w:r>
      <w:proofErr w:type="spellStart"/>
      <w:r w:rsidRPr="00144D0E">
        <w:rPr>
          <w:rFonts w:ascii="Calibri" w:hAnsi="Calibri" w:cs="Calibri"/>
          <w:i/>
          <w:color w:val="002060"/>
          <w:sz w:val="18"/>
          <w:szCs w:val="18"/>
        </w:rPr>
        <w:t>aaaa</w:t>
      </w:r>
      <w:proofErr w:type="spellEnd"/>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proofErr w:type="spellStart"/>
      <w:r w:rsidRPr="00144D0E">
        <w:rPr>
          <w:rFonts w:ascii="Calibri" w:hAnsi="Calibri" w:cs="Calibri"/>
          <w:i/>
          <w:color w:val="002060"/>
          <w:sz w:val="18"/>
          <w:szCs w:val="18"/>
        </w:rPr>
        <w:t>jj</w:t>
      </w:r>
      <w:proofErr w:type="spellEnd"/>
      <w:r w:rsidRPr="00144D0E">
        <w:rPr>
          <w:rFonts w:ascii="Calibri" w:hAnsi="Calibri" w:cs="Calibri"/>
          <w:i/>
          <w:color w:val="002060"/>
          <w:sz w:val="18"/>
          <w:szCs w:val="18"/>
        </w:rPr>
        <w:t>/mm/</w:t>
      </w:r>
      <w:proofErr w:type="spellStart"/>
      <w:r w:rsidRPr="00144D0E">
        <w:rPr>
          <w:rFonts w:ascii="Calibri" w:hAnsi="Calibri" w:cs="Calibri"/>
          <w:i/>
          <w:color w:val="002060"/>
          <w:sz w:val="18"/>
          <w:szCs w:val="18"/>
        </w:rPr>
        <w:t>aaaa</w:t>
      </w:r>
      <w:proofErr w:type="spellEnd"/>
      <w:r w:rsidRPr="00144D0E">
        <w:rPr>
          <w:rFonts w:ascii="Calibri" w:hAnsi="Calibri" w:cs="Calibri"/>
          <w:color w:val="002060"/>
          <w:sz w:val="18"/>
          <w:szCs w:val="18"/>
        </w:rPr>
        <w:t>].</w:t>
      </w:r>
    </w:p>
    <w:p w14:paraId="25F7E83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l’établissement/l’organisme :</w:t>
      </w:r>
    </w:p>
    <w:p w14:paraId="335F5376" w14:textId="77777777" w:rsidR="00144D0E" w:rsidRPr="00144D0E" w:rsidRDefault="00C94344" w:rsidP="004F65A9">
      <w:pPr>
        <w:ind w:left="567"/>
        <w:jc w:val="both"/>
        <w:rPr>
          <w:rFonts w:ascii="Calibri" w:hAnsi="Calibri" w:cs="Calibri"/>
          <w:color w:val="002060"/>
          <w:sz w:val="18"/>
          <w:szCs w:val="18"/>
        </w:rPr>
      </w:pPr>
      <w:sdt>
        <w:sdtPr>
          <w:rPr>
            <w:rFonts w:ascii="Calibri" w:hAnsi="Calibri" w:cs="Calibri"/>
            <w:color w:val="00B0F0"/>
            <w:sz w:val="18"/>
            <w:szCs w:val="18"/>
          </w:rPr>
          <w:id w:val="-1771543498"/>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color w:val="00B0F0"/>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77777777" w:rsidR="00144D0E" w:rsidRPr="00144D0E" w:rsidRDefault="00C94344" w:rsidP="004F65A9">
      <w:pPr>
        <w:ind w:left="567"/>
        <w:jc w:val="both"/>
        <w:rPr>
          <w:rFonts w:ascii="Calibri" w:hAnsi="Calibri" w:cs="Calibri"/>
          <w:color w:val="002060"/>
          <w:sz w:val="18"/>
          <w:szCs w:val="18"/>
        </w:rPr>
      </w:pPr>
      <w:sdt>
        <w:sdtPr>
          <w:rPr>
            <w:rFonts w:ascii="Calibri" w:hAnsi="Calibri" w:cs="Calibri"/>
            <w:color w:val="00B0F0"/>
            <w:sz w:val="18"/>
            <w:szCs w:val="18"/>
          </w:rPr>
          <w:id w:val="916050504"/>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color w:val="00B0F0"/>
              <w:sz w:val="18"/>
              <w:szCs w:val="18"/>
            </w:rPr>
            <w:t>☐</w:t>
          </w:r>
        </w:sdtContent>
      </w:sdt>
      <w:r w:rsidR="00144D0E" w:rsidRPr="00144D0E">
        <w:rPr>
          <w:rFonts w:ascii="Calibri" w:hAnsi="Calibri" w:cs="Calibri"/>
          <w:color w:val="002060"/>
          <w:sz w:val="18"/>
          <w:szCs w:val="18"/>
        </w:rPr>
        <w:t xml:space="preserve"> Le jour de voyage précédent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144D0E">
        <w:rPr>
          <w:rFonts w:ascii="Calibri" w:hAnsi="Calibri" w:cs="Calibri"/>
          <w:sz w:val="18"/>
          <w:szCs w:val="18"/>
          <w:lang w:val="en-US"/>
        </w:rPr>
        <w:t xml:space="preserve">The participant shall receive support from Erasmus+ EU funds for </w:t>
      </w:r>
      <w:r w:rsidRPr="00144D0E">
        <w:rPr>
          <w:rFonts w:ascii="Calibri" w:hAnsi="Calibri" w:cs="Calibri"/>
          <w:b/>
          <w:sz w:val="18"/>
          <w:szCs w:val="18"/>
          <w:lang w:val="en-US"/>
        </w:rPr>
        <w:t>[…] days of activity:</w:t>
      </w:r>
      <w:r w:rsidRPr="00144D0E">
        <w:rPr>
          <w:rFonts w:ascii="Calibri" w:hAnsi="Calibri" w:cs="Calibri"/>
          <w:sz w:val="18"/>
          <w:szCs w:val="18"/>
          <w:lang w:val="en-US"/>
        </w:rPr>
        <w:t xml:space="preserve"> </w:t>
      </w:r>
    </w:p>
    <w:p w14:paraId="73226946" w14:textId="77777777" w:rsidR="004F65A9" w:rsidRPr="00144D0E" w:rsidRDefault="004F65A9" w:rsidP="004F65A9">
      <w:pPr>
        <w:ind w:left="993"/>
        <w:jc w:val="both"/>
        <w:rPr>
          <w:rFonts w:ascii="Calibri" w:hAnsi="Calibri" w:cs="Calibri"/>
          <w:sz w:val="18"/>
          <w:szCs w:val="18"/>
          <w:lang w:val="en-US"/>
        </w:rPr>
      </w:pPr>
      <w:proofErr w:type="gramStart"/>
      <w:r w:rsidRPr="00144D0E">
        <w:rPr>
          <w:rFonts w:ascii="Calibri" w:hAnsi="Calibri" w:cs="Calibri"/>
          <w:sz w:val="18"/>
          <w:szCs w:val="18"/>
          <w:lang w:val="en-US"/>
        </w:rPr>
        <w:t>a-if</w:t>
      </w:r>
      <w:proofErr w:type="gramEnd"/>
      <w:r w:rsidRPr="00144D0E">
        <w:rPr>
          <w:rFonts w:ascii="Calibri" w:hAnsi="Calibri" w:cs="Calibri"/>
          <w:sz w:val="18"/>
          <w:szCs w:val="18"/>
          <w:lang w:val="en-US"/>
        </w:rPr>
        <w:t xml:space="preserve"> the participant receives financial support from Erasmus+ EU funds: the number of days shall be equal to the duration of the mobility period; </w:t>
      </w:r>
    </w:p>
    <w:p w14:paraId="0A2D8A82" w14:textId="77777777" w:rsidR="004F65A9" w:rsidRPr="00144D0E" w:rsidRDefault="004F65A9" w:rsidP="004F65A9">
      <w:pPr>
        <w:ind w:left="993"/>
        <w:jc w:val="both"/>
        <w:rPr>
          <w:rFonts w:ascii="Calibri" w:hAnsi="Calibri" w:cs="Calibri"/>
          <w:sz w:val="18"/>
          <w:szCs w:val="18"/>
          <w:lang w:val="en-US"/>
        </w:rPr>
      </w:pPr>
      <w:r w:rsidRPr="00144D0E">
        <w:rPr>
          <w:rFonts w:ascii="Calibri" w:hAnsi="Calibri" w:cs="Calibri"/>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10275C3F" w14:textId="77777777" w:rsidR="004F65A9" w:rsidRPr="00144D0E" w:rsidRDefault="004F65A9" w:rsidP="004F65A9">
      <w:pPr>
        <w:ind w:left="993"/>
        <w:jc w:val="both"/>
        <w:rPr>
          <w:rFonts w:ascii="Calibri" w:hAnsi="Calibri" w:cs="Calibri"/>
          <w:sz w:val="18"/>
          <w:szCs w:val="18"/>
          <w:lang w:val="en-US"/>
        </w:rPr>
      </w:pPr>
      <w:proofErr w:type="gramStart"/>
      <w:r w:rsidRPr="00144D0E">
        <w:rPr>
          <w:rFonts w:ascii="Calibri" w:hAnsi="Calibri" w:cs="Calibri"/>
          <w:sz w:val="18"/>
          <w:szCs w:val="18"/>
          <w:lang w:val="en-US"/>
        </w:rPr>
        <w:t>c-if</w:t>
      </w:r>
      <w:proofErr w:type="gramEnd"/>
      <w:r w:rsidRPr="00144D0E">
        <w:rPr>
          <w:rFonts w:ascii="Calibri" w:hAnsi="Calibri" w:cs="Calibri"/>
          <w:sz w:val="18"/>
          <w:szCs w:val="18"/>
          <w:lang w:val="en-US"/>
        </w:rPr>
        <w:t xml:space="preserve"> the participant receives a zero-grant for the entire period: this number of days should be 0. </w:t>
      </w:r>
    </w:p>
    <w:p w14:paraId="510A8725" w14:textId="77777777" w:rsidR="004F65A9" w:rsidRPr="00144D0E" w:rsidRDefault="004F65A9" w:rsidP="004F65A9">
      <w:pPr>
        <w:ind w:left="567"/>
        <w:jc w:val="both"/>
        <w:rPr>
          <w:rFonts w:ascii="Calibri" w:hAnsi="Calibri" w:cs="Calibri"/>
          <w:sz w:val="18"/>
          <w:szCs w:val="18"/>
          <w:lang w:val="en-US"/>
        </w:rPr>
      </w:pPr>
      <w:proofErr w:type="gramStart"/>
      <w:r w:rsidRPr="00144D0E">
        <w:rPr>
          <w:rFonts w:ascii="Calibri" w:hAnsi="Calibri" w:cs="Calibri"/>
          <w:sz w:val="18"/>
          <w:szCs w:val="18"/>
          <w:lang w:val="en-US"/>
        </w:rPr>
        <w:t>and</w:t>
      </w:r>
      <w:proofErr w:type="gramEnd"/>
      <w:r w:rsidRPr="00144D0E">
        <w:rPr>
          <w:rFonts w:ascii="Calibri" w:hAnsi="Calibri" w:cs="Calibri"/>
          <w:sz w:val="18"/>
          <w:szCs w:val="18"/>
          <w:lang w:val="en-US"/>
        </w:rPr>
        <w:t xml:space="preserve"> </w:t>
      </w:r>
      <w:r w:rsidRPr="00144D0E">
        <w:rPr>
          <w:rFonts w:ascii="Calibri" w:hAnsi="Calibri" w:cs="Calibri"/>
          <w:b/>
          <w:sz w:val="18"/>
          <w:szCs w:val="18"/>
          <w:lang w:val="en-US"/>
        </w:rPr>
        <w:t>[…] days for travel:</w:t>
      </w:r>
    </w:p>
    <w:p w14:paraId="1BEF815E" w14:textId="77777777" w:rsidR="004F65A9" w:rsidRPr="00144D0E" w:rsidRDefault="004F65A9" w:rsidP="004F65A9">
      <w:pPr>
        <w:ind w:left="993"/>
        <w:jc w:val="both"/>
        <w:rPr>
          <w:rFonts w:ascii="Calibri" w:hAnsi="Calibri" w:cs="Calibri"/>
          <w:sz w:val="18"/>
          <w:szCs w:val="18"/>
          <w:lang w:val="en-US"/>
        </w:rPr>
      </w:pPr>
      <w:proofErr w:type="gramStart"/>
      <w:r w:rsidRPr="00144D0E">
        <w:rPr>
          <w:rFonts w:ascii="Calibri" w:hAnsi="Calibri" w:cs="Calibri"/>
          <w:sz w:val="18"/>
          <w:szCs w:val="18"/>
          <w:lang w:val="en-US"/>
        </w:rPr>
        <w:t>a-if</w:t>
      </w:r>
      <w:proofErr w:type="gramEnd"/>
      <w:r w:rsidRPr="00144D0E">
        <w:rPr>
          <w:rFonts w:ascii="Calibri" w:hAnsi="Calibri" w:cs="Calibri"/>
          <w:sz w:val="18"/>
          <w:szCs w:val="18"/>
          <w:lang w:val="en-US"/>
        </w:rPr>
        <w:t xml:space="preserve"> the participant receives a zero-grant for the entire period: this number of days should be 0.</w:t>
      </w:r>
    </w:p>
    <w:p w14:paraId="5F4E488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a-si le participant bénéficie d’une subvention européenne du programme Erasmus+ : le nombre de jours devra correspondre à la durée de la mobilité.</w:t>
      </w:r>
    </w:p>
    <w:p w14:paraId="6436B44E" w14:textId="77777777" w:rsidR="00144D0E" w:rsidRPr="00144D0E" w:rsidRDefault="00144D0E" w:rsidP="004F65A9">
      <w:pPr>
        <w:ind w:left="993"/>
        <w:jc w:val="both"/>
        <w:rPr>
          <w:rFonts w:ascii="Calibri" w:hAnsi="Calibri" w:cs="Calibri"/>
          <w:color w:val="002060"/>
          <w:sz w:val="18"/>
          <w:szCs w:val="18"/>
        </w:rPr>
      </w:pPr>
      <w:proofErr w:type="spellStart"/>
      <w:r w:rsidRPr="00144D0E">
        <w:rPr>
          <w:rFonts w:ascii="Calibri" w:hAnsi="Calibri" w:cs="Calibri"/>
          <w:color w:val="002060"/>
          <w:sz w:val="18"/>
          <w:szCs w:val="18"/>
        </w:rPr>
        <w:t>b-si</w:t>
      </w:r>
      <w:proofErr w:type="spellEnd"/>
      <w:r w:rsidRPr="00144D0E">
        <w:rPr>
          <w:rFonts w:ascii="Calibri" w:hAnsi="Calibri" w:cs="Calibri"/>
          <w:color w:val="002060"/>
          <w:sz w:val="18"/>
          <w:szCs w:val="18"/>
        </w:rPr>
        <w:t xml:space="preserve">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6605C920"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c-si le participant est non-allocataire pour la totalité de la période, le nombre de jours indiqué devra être 0.</w:t>
      </w:r>
    </w:p>
    <w:p w14:paraId="1057A43E" w14:textId="77777777"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r w:rsidRPr="00144D0E">
        <w:rPr>
          <w:rFonts w:ascii="Calibri" w:hAnsi="Calibri" w:cs="Calibri"/>
          <w:color w:val="002060"/>
          <w:sz w:val="18"/>
          <w:szCs w:val="18"/>
        </w:rPr>
        <w:t>a-si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7A21CB9B"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lastRenderedPageBreak/>
        <w:t xml:space="preserve">2.4 </w:t>
      </w:r>
      <w:r w:rsidRPr="00144D0E">
        <w:rPr>
          <w:rFonts w:ascii="Calibri" w:hAnsi="Calibri" w:cs="Calibri"/>
          <w:sz w:val="18"/>
          <w:szCs w:val="18"/>
          <w:lang w:val="en-US"/>
        </w:rPr>
        <w:tab/>
        <w:t>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 to the duration of that week. For teaching mobility: the participant shall teach a total of […] hours in [...] days.</w:t>
      </w:r>
    </w:p>
    <w:p w14:paraId="6A847401"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14:paraId="1D044E73" w14:textId="2FE7035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mobilités d’enseignement : la période de mobilité devra comporter au minimum 8 heures d’enseignement par semaine. Au-delà d’une semaine, le nombre d’heures minimum d’enseignement par jour supplémentaire devra être calculé ainsi : 8 heures divisées par 5, multiplié par le nombre de jours supplémentaires.</w:t>
      </w:r>
      <w:r w:rsidR="006E4691" w:rsidRPr="006E4691">
        <w:rPr>
          <w:rFonts w:ascii="Calibri" w:hAnsi="Calibri" w:cs="Calibri"/>
          <w:color w:val="002060"/>
          <w:sz w:val="18"/>
          <w:szCs w:val="18"/>
        </w:rPr>
        <w:t xml:space="preserve"> </w:t>
      </w:r>
      <w:r w:rsidR="006E4691">
        <w:rPr>
          <w:rFonts w:ascii="Calibri" w:hAnsi="Calibri" w:cs="Calibri"/>
          <w:color w:val="002060"/>
          <w:sz w:val="18"/>
          <w:szCs w:val="18"/>
        </w:rPr>
        <w:t>L</w:t>
      </w:r>
      <w:r w:rsidR="006E4691" w:rsidRPr="00144D0E">
        <w:rPr>
          <w:rFonts w:ascii="Calibri" w:hAnsi="Calibri" w:cs="Calibri"/>
          <w:color w:val="002060"/>
          <w:sz w:val="18"/>
          <w:szCs w:val="18"/>
        </w:rPr>
        <w:t>e participant devra enseigner un total de […]</w:t>
      </w:r>
      <w:r w:rsidR="006E4691">
        <w:rPr>
          <w:rFonts w:ascii="Calibri" w:hAnsi="Calibri" w:cs="Calibri"/>
          <w:color w:val="002060"/>
          <w:sz w:val="18"/>
          <w:szCs w:val="18"/>
        </w:rPr>
        <w:t xml:space="preserve"> </w:t>
      </w:r>
      <w:r w:rsidR="006E4691" w:rsidRPr="00144D0E">
        <w:rPr>
          <w:rFonts w:ascii="Calibri" w:hAnsi="Calibri" w:cs="Calibri"/>
          <w:color w:val="002060"/>
          <w:sz w:val="18"/>
          <w:szCs w:val="18"/>
        </w:rPr>
        <w:t>heures en [….]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t>The participant may submit any request concerning the extension of the mobility period within the limit set out in article 2.4. If the institution agrees to extend the duration of the mobility period, the agreement shall be amended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ARTICLE 3 – FINANCIAL SUPPORT</w:t>
      </w:r>
      <w:r w:rsidR="00144D0E" w:rsidRPr="005F773F">
        <w:rPr>
          <w:rFonts w:ascii="Calibri" w:hAnsi="Calibri" w:cs="Calibri"/>
          <w:b/>
          <w:szCs w:val="24"/>
          <w:lang w:val="en-US"/>
        </w:rPr>
        <w:t xml:space="preserve"> /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t>Institution/</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 xml:space="preserve"> shall select</w:t>
      </w:r>
      <w:r w:rsidR="00E70682" w:rsidRPr="00144D0E">
        <w:rPr>
          <w:rFonts w:ascii="Calibri" w:hAnsi="Calibri" w:cs="Calibri"/>
          <w:sz w:val="18"/>
          <w:szCs w:val="18"/>
          <w:lang w:val="en-US"/>
        </w:rPr>
        <w:t xml:space="preserve"> Option 1, Option 2 or Option 3:</w:t>
      </w:r>
    </w:p>
    <w:p w14:paraId="71E01965" w14:textId="77777777" w:rsidR="004F65A9" w:rsidRPr="00144D0E" w:rsidRDefault="00C94344" w:rsidP="004F65A9">
      <w:pPr>
        <w:ind w:left="567"/>
        <w:jc w:val="both"/>
        <w:rPr>
          <w:rFonts w:ascii="Calibri" w:hAnsi="Calibri" w:cs="Calibri"/>
          <w:sz w:val="18"/>
          <w:szCs w:val="18"/>
          <w:lang w:val="en-US"/>
        </w:rPr>
      </w:pPr>
      <w:sdt>
        <w:sdtPr>
          <w:rPr>
            <w:rFonts w:ascii="Calibri" w:hAnsi="Calibri" w:cs="Calibri"/>
            <w:sz w:val="18"/>
            <w:szCs w:val="18"/>
            <w:lang w:val="en-US"/>
          </w:rPr>
          <w:id w:val="1442262814"/>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lang w:val="en-US"/>
            </w:rPr>
            <w:t>☐</w:t>
          </w:r>
        </w:sdtContent>
      </w:sdt>
      <w:r w:rsidR="004F65A9" w:rsidRPr="00144D0E">
        <w:rPr>
          <w:rFonts w:ascii="Calibri" w:hAnsi="Calibri" w:cs="Calibri"/>
          <w:b/>
          <w:sz w:val="18"/>
          <w:szCs w:val="18"/>
          <w:lang w:val="en-US"/>
        </w:rPr>
        <w:t>Option 1:</w:t>
      </w:r>
      <w:r w:rsidR="004F65A9" w:rsidRPr="00144D0E">
        <w:rPr>
          <w:rFonts w:ascii="Calibri" w:hAnsi="Calibri" w:cs="Calibri"/>
          <w:sz w:val="18"/>
          <w:szCs w:val="18"/>
          <w:lang w:val="en-US"/>
        </w:rPr>
        <w:t xml:space="preserve"> The participant shall receive EUR […]. </w:t>
      </w:r>
      <w:proofErr w:type="gramStart"/>
      <w:r w:rsidR="004F65A9" w:rsidRPr="00144D0E">
        <w:rPr>
          <w:rFonts w:ascii="Calibri" w:hAnsi="Calibri" w:cs="Calibri"/>
          <w:sz w:val="18"/>
          <w:szCs w:val="18"/>
          <w:lang w:val="en-US"/>
        </w:rPr>
        <w:t>corresponding</w:t>
      </w:r>
      <w:proofErr w:type="gramEnd"/>
      <w:r w:rsidR="004F65A9" w:rsidRPr="00144D0E">
        <w:rPr>
          <w:rFonts w:ascii="Calibri" w:hAnsi="Calibri" w:cs="Calibri"/>
          <w:sz w:val="18"/>
          <w:szCs w:val="18"/>
          <w:lang w:val="en-US"/>
        </w:rPr>
        <w:t xml:space="preserve"> to individual support and […] EUR corresponding to travel. The amount of individual support is EUR […] per day up to the 14th day of activity and EUR […] per day from the 15th day.</w:t>
      </w:r>
    </w:p>
    <w:p w14:paraId="3D3B2191" w14:textId="77777777" w:rsidR="004F65A9" w:rsidRPr="00144D0E" w:rsidRDefault="004F65A9" w:rsidP="004F65A9">
      <w:pPr>
        <w:ind w:left="567"/>
        <w:jc w:val="both"/>
        <w:rPr>
          <w:rFonts w:ascii="Calibri" w:hAnsi="Calibri" w:cs="Calibri"/>
          <w:sz w:val="18"/>
          <w:szCs w:val="18"/>
          <w:lang w:val="en-US"/>
        </w:rPr>
      </w:pPr>
      <w:r w:rsidRPr="00144D0E">
        <w:rPr>
          <w:rFonts w:ascii="Calibri" w:hAnsi="Calibri" w:cs="Calibri"/>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2083847B" w14:textId="77777777" w:rsidR="004F65A9" w:rsidRPr="00144D0E" w:rsidRDefault="00C94344" w:rsidP="004F65A9">
      <w:pPr>
        <w:ind w:left="567"/>
        <w:jc w:val="both"/>
        <w:rPr>
          <w:rFonts w:ascii="Calibri" w:hAnsi="Calibri" w:cs="Calibri"/>
          <w:sz w:val="18"/>
          <w:szCs w:val="18"/>
          <w:lang w:val="en-US"/>
        </w:rPr>
      </w:pPr>
      <w:sdt>
        <w:sdtPr>
          <w:rPr>
            <w:rFonts w:ascii="Calibri" w:hAnsi="Calibri" w:cs="Calibri"/>
            <w:sz w:val="18"/>
            <w:szCs w:val="18"/>
            <w:lang w:val="en-US"/>
          </w:rPr>
          <w:id w:val="-1017318378"/>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lang w:val="en-US"/>
            </w:rPr>
            <w:t>☐</w:t>
          </w:r>
        </w:sdtContent>
      </w:sdt>
      <w:r w:rsidR="004F65A9" w:rsidRPr="00144D0E">
        <w:rPr>
          <w:rFonts w:ascii="Calibri" w:hAnsi="Calibri" w:cs="Calibri"/>
          <w:b/>
          <w:sz w:val="18"/>
          <w:szCs w:val="18"/>
          <w:lang w:val="en-US"/>
        </w:rPr>
        <w:t>Option 2:</w:t>
      </w:r>
      <w:r w:rsidR="004F65A9" w:rsidRPr="00144D0E">
        <w:rPr>
          <w:rFonts w:ascii="Calibri" w:hAnsi="Calibri" w:cs="Calibri"/>
          <w:sz w:val="18"/>
          <w:szCs w:val="18"/>
          <w:lang w:val="en-US"/>
        </w:rPr>
        <w:t xml:space="preserve"> The institution/</w:t>
      </w:r>
      <w:proofErr w:type="spellStart"/>
      <w:r w:rsidR="004F65A9" w:rsidRPr="00144D0E">
        <w:rPr>
          <w:rFonts w:ascii="Calibri" w:hAnsi="Calibri" w:cs="Calibri"/>
          <w:sz w:val="18"/>
          <w:szCs w:val="18"/>
          <w:lang w:val="en-US"/>
        </w:rPr>
        <w:t>organisation</w:t>
      </w:r>
      <w:proofErr w:type="spellEnd"/>
      <w:r w:rsidR="004F65A9" w:rsidRPr="00144D0E">
        <w:rPr>
          <w:rFonts w:ascii="Calibri" w:hAnsi="Calibri" w:cs="Calibri"/>
          <w:sz w:val="18"/>
          <w:szCs w:val="18"/>
          <w:lang w:val="en-US"/>
        </w:rPr>
        <w:t xml:space="preserve">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144D0E" w:rsidRDefault="00C94344" w:rsidP="004F65A9">
      <w:pPr>
        <w:ind w:left="567"/>
        <w:jc w:val="both"/>
        <w:rPr>
          <w:rFonts w:ascii="Calibri" w:hAnsi="Calibri" w:cs="Calibri"/>
          <w:sz w:val="18"/>
          <w:szCs w:val="18"/>
          <w:lang w:val="en-US"/>
        </w:rPr>
      </w:pPr>
      <w:sdt>
        <w:sdtPr>
          <w:rPr>
            <w:rFonts w:ascii="Calibri" w:hAnsi="Calibri" w:cs="Calibri"/>
            <w:b/>
            <w:sz w:val="18"/>
            <w:szCs w:val="18"/>
            <w:lang w:val="en-US"/>
          </w:rPr>
          <w:id w:val="-449017302"/>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b/>
              <w:sz w:val="18"/>
              <w:szCs w:val="18"/>
              <w:lang w:val="en-US"/>
            </w:rPr>
            <w:t>☐</w:t>
          </w:r>
        </w:sdtContent>
      </w:sdt>
      <w:r w:rsidR="004F65A9" w:rsidRPr="00144D0E">
        <w:rPr>
          <w:rFonts w:ascii="Calibri" w:hAnsi="Calibri" w:cs="Calibri"/>
          <w:b/>
          <w:sz w:val="18"/>
          <w:szCs w:val="18"/>
          <w:lang w:val="en-US"/>
        </w:rPr>
        <w:t>Option 3:</w:t>
      </w:r>
      <w:r w:rsidR="004F65A9" w:rsidRPr="00144D0E">
        <w:rPr>
          <w:rFonts w:ascii="Calibri" w:hAnsi="Calibri" w:cs="Calibri"/>
          <w:sz w:val="18"/>
          <w:szCs w:val="18"/>
          <w:lang w:val="en-US"/>
        </w:rPr>
        <w:t xml:space="preserve"> The participant shall receive from the institution a financial support of [….] EUR for [</w:t>
      </w:r>
      <w:r w:rsidR="004F65A9" w:rsidRPr="00144D0E">
        <w:rPr>
          <w:rFonts w:ascii="Calibri" w:hAnsi="Calibri" w:cs="Calibri"/>
          <w:i/>
          <w:sz w:val="18"/>
          <w:szCs w:val="18"/>
          <w:lang w:val="en-US"/>
        </w:rPr>
        <w:t>travel/ individual support</w:t>
      </w:r>
      <w:r w:rsidR="004F65A9" w:rsidRPr="00144D0E">
        <w:rPr>
          <w:rFonts w:ascii="Calibri" w:hAnsi="Calibri" w:cs="Calibri"/>
          <w:sz w:val="18"/>
          <w:szCs w:val="18"/>
          <w:lang w:val="en-US"/>
        </w:rPr>
        <w:t>] and support in the form of direct provision of the required [</w:t>
      </w:r>
      <w:r w:rsidR="004F65A9" w:rsidRPr="00144D0E">
        <w:rPr>
          <w:rFonts w:ascii="Calibri" w:hAnsi="Calibri" w:cs="Calibri"/>
          <w:i/>
          <w:sz w:val="18"/>
          <w:szCs w:val="18"/>
          <w:lang w:val="en-US"/>
        </w:rPr>
        <w:t>travel/ individual support</w:t>
      </w:r>
      <w:r w:rsidR="004F65A9" w:rsidRPr="00144D0E">
        <w:rPr>
          <w:rFonts w:ascii="Calibri" w:hAnsi="Calibri" w:cs="Calibri"/>
          <w:sz w:val="18"/>
          <w:szCs w:val="18"/>
          <w:lang w:val="en-US"/>
        </w:rPr>
        <w:t>] services. In such case, the beneficiary shall ensure that the provision of services will meet the necessary quality and safety standards.</w:t>
      </w:r>
    </w:p>
    <w:p w14:paraId="6423BBDD"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L’établissement/l’organisme devra sélectionner l’option 1, 2 ou 3 : </w:t>
      </w:r>
    </w:p>
    <w:p w14:paraId="60A23F8E" w14:textId="177C4F10" w:rsidR="00144D0E" w:rsidRPr="00144D0E" w:rsidRDefault="00C94344" w:rsidP="004F65A9">
      <w:pPr>
        <w:ind w:left="567"/>
        <w:jc w:val="both"/>
        <w:rPr>
          <w:rFonts w:ascii="Calibri" w:hAnsi="Calibri" w:cs="Calibri"/>
          <w:color w:val="002060"/>
          <w:sz w:val="18"/>
          <w:szCs w:val="18"/>
        </w:rPr>
      </w:pPr>
      <w:sdt>
        <w:sdtPr>
          <w:rPr>
            <w:rFonts w:ascii="Calibri" w:hAnsi="Calibri" w:cs="Calibri"/>
            <w:color w:val="00B0F0"/>
            <w:sz w:val="18"/>
            <w:szCs w:val="18"/>
          </w:rPr>
          <w:id w:val="-248122352"/>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color w:val="00B0F0"/>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77777777" w:rsidR="00144D0E" w:rsidRPr="00144D0E" w:rsidRDefault="00C94344" w:rsidP="004F65A9">
      <w:pPr>
        <w:ind w:left="567"/>
        <w:jc w:val="both"/>
        <w:rPr>
          <w:rFonts w:ascii="Calibri" w:hAnsi="Calibri" w:cs="Calibri"/>
          <w:color w:val="002060"/>
          <w:sz w:val="18"/>
          <w:szCs w:val="18"/>
        </w:rPr>
      </w:pPr>
      <w:sdt>
        <w:sdtPr>
          <w:rPr>
            <w:rFonts w:ascii="Calibri" w:hAnsi="Calibri" w:cs="Calibri"/>
            <w:color w:val="00B0F0"/>
            <w:sz w:val="18"/>
            <w:szCs w:val="18"/>
          </w:rPr>
          <w:id w:val="-61482874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color w:val="00B0F0"/>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14:paraId="1A4DDF29" w14:textId="16F1E0D2" w:rsidR="00144D0E" w:rsidRPr="00144D0E" w:rsidRDefault="00C94344" w:rsidP="004F65A9">
      <w:pPr>
        <w:ind w:left="567"/>
        <w:jc w:val="both"/>
        <w:rPr>
          <w:rFonts w:ascii="Calibri" w:hAnsi="Calibri" w:cs="Calibri"/>
          <w:color w:val="002060"/>
          <w:sz w:val="18"/>
          <w:szCs w:val="18"/>
        </w:rPr>
      </w:pPr>
      <w:sdt>
        <w:sdtPr>
          <w:rPr>
            <w:rFonts w:ascii="Calibri" w:hAnsi="Calibri" w:cs="Calibri"/>
            <w:color w:val="00B0F0"/>
            <w:sz w:val="18"/>
            <w:szCs w:val="18"/>
          </w:rPr>
          <w:id w:val="-2069334486"/>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color w:val="00B0F0"/>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L’établissement/l’organisme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77777777" w:rsidR="007057BF" w:rsidRPr="00E718D3" w:rsidRDefault="004F65A9" w:rsidP="007057BF">
      <w:pPr>
        <w:ind w:left="709" w:hanging="567"/>
        <w:jc w:val="both"/>
        <w:rPr>
          <w:rFonts w:ascii="Calibri" w:hAnsi="Calibri" w:cs="Calibri"/>
          <w:sz w:val="18"/>
          <w:szCs w:val="18"/>
          <w:lang w:val="en-GB"/>
        </w:rPr>
      </w:pPr>
      <w:r w:rsidRPr="00144D0E">
        <w:rPr>
          <w:rFonts w:ascii="Calibri" w:hAnsi="Calibri" w:cs="Calibri"/>
          <w:sz w:val="18"/>
          <w:szCs w:val="18"/>
          <w:lang w:val="en-US"/>
        </w:rPr>
        <w:t xml:space="preserve">3.2 </w:t>
      </w:r>
      <w:r w:rsidRPr="00144D0E">
        <w:rPr>
          <w:rFonts w:ascii="Calibri" w:hAnsi="Calibri" w:cs="Calibri"/>
          <w:sz w:val="18"/>
          <w:szCs w:val="18"/>
          <w:lang w:val="en-US"/>
        </w:rPr>
        <w:tab/>
      </w:r>
      <w:r w:rsidR="007057BF" w:rsidRPr="00144D0E">
        <w:rPr>
          <w:rFonts w:ascii="Calibri" w:hAnsi="Calibri" w:cs="Calibri"/>
          <w:sz w:val="18"/>
          <w:szCs w:val="18"/>
          <w:lang w:val="en-GB"/>
        </w:rPr>
        <w:t>The reimbursement of costs incurred in connection with special needs, or expensive travel costs to/from outermost regions and Overseas Countries and Territories (OCTs), when applicable, shall be based on the supporting documents provided by the participant.</w:t>
      </w:r>
    </w:p>
    <w:p w14:paraId="5828EFCC" w14:textId="77777777" w:rsidR="007057BF" w:rsidRPr="00144D0E" w:rsidRDefault="007057BF" w:rsidP="007057BF">
      <w:pPr>
        <w:ind w:left="709"/>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 vers et depuis les régions ultrapériphériques et les pays et territoires d'outre-mer (PTOM),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t>The financial support may not be used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4F65A9">
      <w:pPr>
        <w:ind w:left="567" w:hanging="567"/>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4F65A9">
      <w:pPr>
        <w:ind w:left="567" w:hanging="567"/>
        <w:rPr>
          <w:rFonts w:ascii="Calibri" w:hAnsi="Calibri" w:cs="Calibri"/>
          <w:color w:val="002060"/>
          <w:sz w:val="18"/>
          <w:szCs w:val="18"/>
          <w:lang w:val="en-US"/>
        </w:rPr>
      </w:pPr>
      <w:r w:rsidRPr="00144D0E">
        <w:rPr>
          <w:rFonts w:ascii="Calibri" w:hAnsi="Calibri" w:cs="Calibri"/>
          <w:sz w:val="18"/>
          <w:szCs w:val="18"/>
          <w:lang w:val="en-US"/>
        </w:rPr>
        <w:lastRenderedPageBreak/>
        <w:t>3.5</w:t>
      </w:r>
      <w:r w:rsidR="00144D0E" w:rsidRPr="00144D0E">
        <w:rPr>
          <w:rFonts w:ascii="Calibri" w:hAnsi="Calibri" w:cs="Calibri"/>
          <w:color w:val="002060"/>
          <w:sz w:val="18"/>
          <w:szCs w:val="18"/>
          <w:lang w:val="en-US"/>
        </w:rPr>
        <w:tab/>
      </w:r>
      <w:r w:rsidRPr="00144D0E">
        <w:rPr>
          <w:rFonts w:ascii="Calibri" w:hAnsi="Calibri" w:cs="Calibri"/>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ARTICLE 4 – PAYMENT ARRANGEMENTS</w:t>
      </w:r>
      <w:r w:rsidR="00144D0E" w:rsidRPr="005F773F">
        <w:rPr>
          <w:rFonts w:ascii="Calibri" w:hAnsi="Calibri" w:cs="Calibri"/>
          <w:b/>
          <w:lang w:val="en-US"/>
        </w:rPr>
        <w:t xml:space="preserve"> /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t>Only if</w:t>
      </w:r>
      <w:r w:rsidR="004F65A9" w:rsidRPr="00144D0E">
        <w:rPr>
          <w:rFonts w:ascii="Calibri" w:hAnsi="Calibri" w:cs="Calibri"/>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144D0E">
        <w:rPr>
          <w:rFonts w:ascii="Calibri" w:hAnsi="Calibri" w:cs="Calibri"/>
          <w:i/>
          <w:sz w:val="18"/>
          <w:szCs w:val="18"/>
          <w:lang w:val="en-US"/>
        </w:rPr>
        <w:t>between 70% and 100%</w:t>
      </w:r>
      <w:r w:rsidR="004F65A9" w:rsidRPr="00144D0E">
        <w:rPr>
          <w:rFonts w:ascii="Calibri" w:hAnsi="Calibri" w:cs="Calibri"/>
          <w:sz w:val="18"/>
          <w:szCs w:val="18"/>
          <w:lang w:val="en-US"/>
        </w:rPr>
        <w:t>] of the amount specified in Article 3.</w:t>
      </w:r>
    </w:p>
    <w:p w14:paraId="41C8263D"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dans les 30 jours calendaires suivant la signature du contrat par les deux parties, et au plus tard le jour de début de la période de mobilité, un préfinancement [</w:t>
      </w:r>
      <w:r w:rsidRPr="00144D0E">
        <w:rPr>
          <w:rFonts w:ascii="Calibri" w:hAnsi="Calibri" w:cs="Calibri"/>
          <w:i/>
          <w:color w:val="002060"/>
          <w:sz w:val="18"/>
          <w:szCs w:val="18"/>
        </w:rPr>
        <w:t>de 70 à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t xml:space="preserve">The participant must provide proof of the actual dates of start and end of the mobility period, based on a certificate of attendance provided by the receiving </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ARTICLE 5 – EU SURVEY</w:t>
      </w:r>
      <w:r w:rsidR="00144D0E">
        <w:rPr>
          <w:rFonts w:ascii="Calibri" w:hAnsi="Calibri" w:cs="Calibri"/>
          <w:b/>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t>Participants who fail to complete and submit the online EU Survey may be required by their institution to partially or fully reimburse the financial support received.</w:t>
      </w:r>
    </w:p>
    <w:p w14:paraId="0D4C747D"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à leur établissement d’envoi, l’aide financière reçue. </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ARTICLE 6 – LAW APPLICABLE AND COMPETENT COURT</w:t>
      </w:r>
      <w:r w:rsidR="00144D0E" w:rsidRPr="009E71E9">
        <w:rPr>
          <w:rFonts w:ascii="Calibri" w:hAnsi="Calibri" w:cs="Calibri"/>
          <w:b/>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r w:rsidRPr="00144D0E">
        <w:rPr>
          <w:rFonts w:ascii="Calibri" w:hAnsi="Calibri" w:cs="Calibri"/>
          <w:bCs/>
          <w:sz w:val="18"/>
          <w:szCs w:val="18"/>
          <w:lang w:val="en-US"/>
        </w:rPr>
        <w:t>6.1</w:t>
      </w:r>
      <w:r w:rsidRPr="00144D0E">
        <w:rPr>
          <w:rFonts w:ascii="Calibri" w:hAnsi="Calibri" w:cs="Calibri"/>
          <w:bCs/>
          <w:sz w:val="18"/>
          <w:szCs w:val="18"/>
          <w:lang w:val="en-US"/>
        </w:rPr>
        <w:tab/>
        <w:t>The Agreement is governed by the French law.</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E718D3">
        <w:rPr>
          <w:rFonts w:ascii="Calibri" w:hAnsi="Calibri" w:cs="Calibri"/>
          <w:sz w:val="18"/>
          <w:szCs w:val="18"/>
          <w:lang w:val="en-US"/>
        </w:rPr>
        <w:t>For the participant [</w:t>
      </w:r>
      <w:r w:rsidRPr="00E718D3">
        <w:rPr>
          <w:rFonts w:ascii="Calibri" w:hAnsi="Calibri" w:cs="Calibri"/>
          <w:i/>
          <w:sz w:val="18"/>
          <w:szCs w:val="18"/>
          <w:lang w:val="en-US"/>
        </w:rPr>
        <w:t>name(s) / forename(s)</w:t>
      </w:r>
      <w:r w:rsidRPr="00E718D3">
        <w:rPr>
          <w:rFonts w:ascii="Calibri" w:hAnsi="Calibri" w:cs="Calibri"/>
          <w:sz w:val="18"/>
          <w:szCs w:val="18"/>
          <w:lang w:val="en-US"/>
        </w:rPr>
        <w:t>]</w:t>
      </w:r>
      <w:r w:rsidR="00E718D3">
        <w:rPr>
          <w:rFonts w:ascii="Calibri" w:hAnsi="Calibri" w:cs="Calibri"/>
          <w:sz w:val="18"/>
          <w:szCs w:val="18"/>
          <w:lang w:val="en-US"/>
        </w:rPr>
        <w:tab/>
      </w:r>
      <w:proofErr w:type="gramStart"/>
      <w:r w:rsidRPr="00E718D3">
        <w:rPr>
          <w:rFonts w:ascii="Calibri" w:hAnsi="Calibri" w:cs="Calibri"/>
          <w:sz w:val="18"/>
          <w:szCs w:val="18"/>
          <w:lang w:val="en-US"/>
        </w:rPr>
        <w:t>For</w:t>
      </w:r>
      <w:proofErr w:type="gramEnd"/>
      <w:r w:rsidRPr="00E718D3">
        <w:rPr>
          <w:rFonts w:ascii="Calibri" w:hAnsi="Calibri" w:cs="Calibri"/>
          <w:sz w:val="18"/>
          <w:szCs w:val="18"/>
          <w:lang w:val="en-US"/>
        </w:rPr>
        <w:t xml:space="preserve"> the institution [</w:t>
      </w:r>
      <w:r w:rsidRPr="00E718D3">
        <w:rPr>
          <w:rFonts w:ascii="Calibri" w:hAnsi="Calibri" w:cs="Calibri"/>
          <w:i/>
          <w:sz w:val="18"/>
          <w:szCs w:val="18"/>
          <w:lang w:val="en-US"/>
        </w:rPr>
        <w:t>name(s)/forename(s)/function</w:t>
      </w:r>
      <w:r w:rsidRPr="00E718D3">
        <w:rPr>
          <w:rFonts w:ascii="Calibri" w:hAnsi="Calibri" w:cs="Calibri"/>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144D0E">
        <w:rPr>
          <w:rFonts w:ascii="Calibri" w:hAnsi="Calibri" w:cs="Calibri"/>
          <w:sz w:val="18"/>
          <w:szCs w:val="18"/>
          <w:lang w:val="en-US"/>
        </w:rPr>
        <w:t>Done at [</w:t>
      </w:r>
      <w:r w:rsidRPr="00144D0E">
        <w:rPr>
          <w:rFonts w:ascii="Calibri" w:hAnsi="Calibri" w:cs="Calibri"/>
          <w:i/>
          <w:sz w:val="18"/>
          <w:szCs w:val="18"/>
          <w:lang w:val="en-US"/>
        </w:rPr>
        <w:t>place</w:t>
      </w:r>
      <w:r w:rsidRPr="00144D0E">
        <w:rPr>
          <w:rFonts w:ascii="Calibri" w:hAnsi="Calibri" w:cs="Calibri"/>
          <w:sz w:val="18"/>
          <w:szCs w:val="18"/>
          <w:lang w:val="en-US"/>
        </w:rPr>
        <w:t>], [</w:t>
      </w:r>
      <w:r w:rsidRPr="00144D0E">
        <w:rPr>
          <w:rFonts w:ascii="Calibri" w:hAnsi="Calibri" w:cs="Calibri"/>
          <w:i/>
          <w:sz w:val="18"/>
          <w:szCs w:val="18"/>
          <w:lang w:val="en-US"/>
        </w:rPr>
        <w:t>date</w:t>
      </w:r>
      <w:r w:rsidRPr="00144D0E">
        <w:rPr>
          <w:rFonts w:ascii="Calibri" w:hAnsi="Calibri" w:cs="Calibri"/>
          <w:sz w:val="18"/>
          <w:szCs w:val="18"/>
          <w:lang w:val="en-US"/>
        </w:rPr>
        <w:t>]</w:t>
      </w:r>
      <w:r w:rsidR="00E718D3">
        <w:rPr>
          <w:rFonts w:ascii="Calibri" w:hAnsi="Calibri" w:cs="Calibri"/>
          <w:sz w:val="18"/>
          <w:szCs w:val="18"/>
          <w:lang w:val="en-US"/>
        </w:rPr>
        <w:tab/>
      </w:r>
      <w:proofErr w:type="gramStart"/>
      <w:r w:rsidRPr="00144D0E">
        <w:rPr>
          <w:rFonts w:ascii="Calibri" w:hAnsi="Calibri" w:cs="Calibri"/>
          <w:sz w:val="18"/>
          <w:szCs w:val="18"/>
          <w:lang w:val="en-US"/>
        </w:rPr>
        <w:t>Done</w:t>
      </w:r>
      <w:proofErr w:type="gramEnd"/>
      <w:r w:rsidRPr="00144D0E">
        <w:rPr>
          <w:rFonts w:ascii="Calibri" w:hAnsi="Calibri" w:cs="Calibri"/>
          <w:sz w:val="18"/>
          <w:szCs w:val="18"/>
          <w:lang w:val="en-US"/>
        </w:rPr>
        <w:t xml:space="preserve"> at [</w:t>
      </w:r>
      <w:r w:rsidRPr="00144D0E">
        <w:rPr>
          <w:rFonts w:ascii="Calibri" w:hAnsi="Calibri" w:cs="Calibri"/>
          <w:i/>
          <w:sz w:val="18"/>
          <w:szCs w:val="18"/>
          <w:lang w:val="en-US"/>
        </w:rPr>
        <w:t>place</w:t>
      </w:r>
      <w:r w:rsidRPr="00144D0E">
        <w:rPr>
          <w:rFonts w:ascii="Calibri" w:hAnsi="Calibri" w:cs="Calibri"/>
          <w:sz w:val="18"/>
          <w:szCs w:val="18"/>
          <w:lang w:val="en-US"/>
        </w:rPr>
        <w:t>], [</w:t>
      </w:r>
      <w:r w:rsidRPr="00144D0E">
        <w:rPr>
          <w:rFonts w:ascii="Calibri" w:hAnsi="Calibri" w:cs="Calibri"/>
          <w:i/>
          <w:sz w:val="18"/>
          <w:szCs w:val="18"/>
          <w:lang w:val="en-US"/>
        </w:rPr>
        <w:t>date</w:t>
      </w:r>
      <w:r w:rsidRPr="00144D0E">
        <w:rPr>
          <w:rFonts w:ascii="Calibri" w:hAnsi="Calibri" w:cs="Calibri"/>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xml:space="preserve">], </w:t>
      </w:r>
      <w:proofErr w:type="gramStart"/>
      <w:r w:rsidRPr="00144D0E">
        <w:rPr>
          <w:rFonts w:ascii="Calibri" w:hAnsi="Calibri" w:cs="Calibri"/>
          <w:color w:val="002060"/>
          <w:sz w:val="18"/>
          <w:szCs w:val="18"/>
        </w:rPr>
        <w:t>le</w:t>
      </w:r>
      <w:proofErr w:type="gramEnd"/>
      <w:r w:rsidRPr="00144D0E">
        <w:rPr>
          <w:rFonts w:ascii="Calibri" w:hAnsi="Calibri" w:cs="Calibri"/>
          <w:color w:val="002060"/>
          <w:sz w:val="18"/>
          <w:szCs w:val="18"/>
        </w:rPr>
        <w:t xml:space="preserv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roofErr w:type="gramStart"/>
      <w:r>
        <w:rPr>
          <w:rFonts w:ascii="Calibri" w:hAnsi="Calibri" w:cs="Calibri"/>
          <w:sz w:val="18"/>
          <w:szCs w:val="18"/>
          <w:lang w:val="en-US"/>
        </w:rPr>
        <w:t>Signature :</w:t>
      </w:r>
      <w:proofErr w:type="gramEnd"/>
      <w:r>
        <w:rPr>
          <w:rFonts w:ascii="Calibri" w:hAnsi="Calibri" w:cs="Calibri"/>
          <w:sz w:val="18"/>
          <w:szCs w:val="18"/>
          <w:lang w:val="en-US"/>
        </w:rPr>
        <w:t xml:space="preserve">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166B4A00" w14:textId="580CDBB6" w:rsidR="00E718D3" w:rsidRPr="00C94344" w:rsidRDefault="00E718D3" w:rsidP="00E718D3">
      <w:pPr>
        <w:ind w:hanging="567"/>
        <w:rPr>
          <w:rFonts w:ascii="Calibri" w:hAnsi="Calibri" w:cs="Calibri"/>
        </w:rPr>
      </w:pPr>
      <w:proofErr w:type="spellStart"/>
      <w:r w:rsidRPr="00A63AFF">
        <w:rPr>
          <w:rFonts w:ascii="Calibri" w:hAnsi="Calibri" w:cs="Calibri"/>
          <w:highlight w:val="lightGray"/>
          <w:lang w:val="en-US"/>
        </w:rPr>
        <w:lastRenderedPageBreak/>
        <w:t>Annexe</w:t>
      </w:r>
      <w:proofErr w:type="spellEnd"/>
      <w:r w:rsidRPr="00A63AFF">
        <w:rPr>
          <w:rFonts w:ascii="Calibri" w:hAnsi="Calibri" w:cs="Calibri"/>
          <w:highlight w:val="lightGray"/>
          <w:lang w:val="en-US"/>
        </w:rPr>
        <w:t xml:space="preserve"> I</w:t>
      </w:r>
      <w:r w:rsidR="00C94344" w:rsidRPr="00C94344">
        <w:rPr>
          <w:rFonts w:ascii="Calibri" w:hAnsi="Calibri" w:cs="Calibri"/>
          <w:sz w:val="18"/>
          <w:szCs w:val="18"/>
          <w:lang w:val="en-GB"/>
        </w:rPr>
        <w:t xml:space="preserve"> </w:t>
      </w:r>
      <w:proofErr w:type="gramStart"/>
      <w:r w:rsidR="00C94344" w:rsidRPr="00C94344">
        <w:rPr>
          <w:rFonts w:ascii="Calibri" w:hAnsi="Calibri" w:cs="Calibri"/>
          <w:sz w:val="18"/>
          <w:szCs w:val="18"/>
          <w:lang w:val="en-GB"/>
        </w:rPr>
        <w:t>For</w:t>
      </w:r>
      <w:proofErr w:type="gramEnd"/>
      <w:r w:rsidR="00C94344" w:rsidRPr="00C94344">
        <w:rPr>
          <w:rFonts w:ascii="Calibri" w:hAnsi="Calibri" w:cs="Calibri"/>
          <w:sz w:val="18"/>
          <w:szCs w:val="18"/>
          <w:lang w:val="en-GB"/>
        </w:rPr>
        <w:t xml:space="preserve"> guidelines, please look at the end notes.</w:t>
      </w:r>
      <w:r w:rsidR="00C94344" w:rsidRPr="00C94344">
        <w:rPr>
          <w:rFonts w:ascii="Calibri" w:hAnsi="Calibri" w:cs="Calibri"/>
          <w:color w:val="002060"/>
          <w:sz w:val="18"/>
          <w:szCs w:val="18"/>
          <w:lang w:val="en-US"/>
        </w:rPr>
        <w:t xml:space="preserve"> </w:t>
      </w:r>
      <w:r w:rsidR="00C94344" w:rsidRPr="00C94344">
        <w:rPr>
          <w:rFonts w:ascii="Calibri" w:hAnsi="Calibri" w:cs="Calibri"/>
          <w:color w:val="002060"/>
          <w:sz w:val="18"/>
          <w:szCs w:val="18"/>
        </w:rPr>
        <w:t>Pour les instructions, merci de vous référer aux notes figurant après</w:t>
      </w:r>
      <w:r w:rsidR="00C94344">
        <w:rPr>
          <w:rFonts w:ascii="Calibri" w:hAnsi="Calibri" w:cs="Calibri"/>
          <w:color w:val="002060"/>
          <w:sz w:val="20"/>
        </w:rPr>
        <w:t xml:space="preserve"> l’annexe II</w:t>
      </w:r>
      <w:r w:rsidR="00C94344" w:rsidRPr="00334D7E">
        <w:rPr>
          <w:rFonts w:ascii="Calibri" w:hAnsi="Calibri" w:cs="Calibri"/>
          <w:color w:val="002060"/>
          <w:sz w:val="20"/>
        </w:rPr>
        <w:t>.</w:t>
      </w:r>
    </w:p>
    <w:p w14:paraId="037F9846" w14:textId="2F032B0C" w:rsidR="00684854" w:rsidRPr="00144D0E" w:rsidRDefault="00684854" w:rsidP="00E718D3">
      <w:pPr>
        <w:pStyle w:val="Titre1"/>
        <w:spacing w:before="0"/>
        <w:jc w:val="center"/>
        <w:rPr>
          <w:rFonts w:ascii="Calibri" w:hAnsi="Calibri" w:cs="Calibri"/>
          <w:color w:val="auto"/>
          <w:sz w:val="26"/>
          <w:szCs w:val="26"/>
          <w:lang w:val="en-US"/>
        </w:rPr>
      </w:pPr>
      <w:r w:rsidRPr="00144D0E">
        <w:rPr>
          <w:rFonts w:ascii="Calibri" w:hAnsi="Calibri" w:cs="Calibri"/>
          <w:color w:val="auto"/>
          <w:sz w:val="26"/>
          <w:szCs w:val="26"/>
          <w:lang w:val="en-US"/>
        </w:rPr>
        <w:t>LEARNING AGREEMENT – STA</w:t>
      </w:r>
      <w:r w:rsidR="00F92440" w:rsidRPr="00144D0E">
        <w:rPr>
          <w:rStyle w:val="Appeldenotedefin"/>
          <w:rFonts w:ascii="Calibri" w:hAnsi="Calibri" w:cs="Calibri"/>
          <w:color w:val="auto"/>
          <w:sz w:val="26"/>
          <w:szCs w:val="26"/>
        </w:rPr>
        <w:endnoteReference w:id="1"/>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144D0E">
        <w:rPr>
          <w:rFonts w:ascii="Calibri" w:hAnsi="Calibri" w:cs="Calibri"/>
          <w:color w:val="auto"/>
          <w:sz w:val="26"/>
          <w:szCs w:val="26"/>
          <w:lang w:val="en-US"/>
        </w:rPr>
        <w:t xml:space="preserve">FOR TEACHING </w:t>
      </w:r>
      <w:r w:rsidRPr="00144D0E">
        <w:rPr>
          <w:rFonts w:ascii="Calibri" w:hAnsi="Calibri" w:cs="Calibri"/>
          <w:color w:val="auto"/>
          <w:sz w:val="26"/>
          <w:szCs w:val="26"/>
          <w:u w:val="single"/>
          <w:lang w:val="en-US"/>
        </w:rPr>
        <w:t>BETWEEN PROGRAMME COUNTRIES</w:t>
      </w:r>
    </w:p>
    <w:p w14:paraId="5E57AE72" w14:textId="0B8815C2" w:rsidR="00684854" w:rsidRPr="00144D0E" w:rsidRDefault="00684854" w:rsidP="00144D0E">
      <w:pPr>
        <w:pStyle w:val="Titre1"/>
        <w:spacing w:before="0"/>
        <w:jc w:val="center"/>
        <w:rPr>
          <w:rFonts w:ascii="Calibri" w:hAnsi="Calibri" w:cs="Calibri"/>
          <w:color w:val="002060"/>
          <w:sz w:val="26"/>
          <w:szCs w:val="26"/>
          <w:lang w:val="en-US"/>
        </w:rPr>
      </w:pPr>
      <w:r w:rsidRPr="00144D0E">
        <w:rPr>
          <w:rFonts w:ascii="Calibri" w:hAnsi="Calibri" w:cs="Calibri"/>
          <w:color w:val="002060"/>
          <w:sz w:val="26"/>
          <w:szCs w:val="26"/>
          <w:lang w:val="en-US"/>
        </w:rPr>
        <w:t xml:space="preserve">CONTRAT PEDAGOGIQUE </w:t>
      </w:r>
      <w:r w:rsidR="00603183" w:rsidRPr="00144D0E">
        <w:rPr>
          <w:rFonts w:ascii="Calibri" w:hAnsi="Calibri" w:cs="Calibri"/>
          <w:color w:val="002060"/>
          <w:sz w:val="26"/>
          <w:szCs w:val="26"/>
          <w:lang w:val="en-US"/>
        </w:rPr>
        <w:t>–</w:t>
      </w:r>
      <w:r w:rsidRPr="00144D0E">
        <w:rPr>
          <w:rFonts w:ascii="Calibri" w:hAnsi="Calibri" w:cs="Calibri"/>
          <w:color w:val="002060"/>
          <w:sz w:val="26"/>
          <w:szCs w:val="26"/>
          <w:lang w:val="en-US"/>
        </w:rPr>
        <w:t xml:space="preserve"> STA</w:t>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144D0E">
        <w:rPr>
          <w:rFonts w:ascii="Calibri" w:hAnsi="Calibri" w:cs="Calibri"/>
          <w:lang w:val="en-GB"/>
        </w:rPr>
        <w:t>Planned period of the teaching</w:t>
      </w:r>
      <w:r w:rsidRPr="00144D0E">
        <w:rPr>
          <w:rFonts w:ascii="Calibri" w:hAnsi="Calibri" w:cs="Calibri"/>
          <w:color w:val="FF0000"/>
          <w:lang w:val="en-GB"/>
        </w:rPr>
        <w:t xml:space="preserve"> </w:t>
      </w:r>
      <w:r w:rsidRPr="00144D0E">
        <w:rPr>
          <w:rFonts w:ascii="Calibri" w:hAnsi="Calibri" w:cs="Calibri"/>
          <w:lang w:val="en-GB"/>
        </w:rPr>
        <w:t xml:space="preserve">activity: from </w:t>
      </w:r>
      <w:r w:rsidRPr="00144D0E">
        <w:rPr>
          <w:rFonts w:ascii="Calibri" w:hAnsi="Calibri" w:cs="Calibri"/>
          <w:i/>
          <w:lang w:val="en-GB"/>
        </w:rPr>
        <w:t>[day/month/year]</w:t>
      </w:r>
      <w:r w:rsidR="008F4D57">
        <w:rPr>
          <w:rFonts w:ascii="Calibri" w:hAnsi="Calibri" w:cs="Calibri"/>
          <w:lang w:val="en-GB"/>
        </w:rPr>
        <w:t xml:space="preserve"> </w:t>
      </w:r>
      <w:r w:rsidRPr="00144D0E">
        <w:rPr>
          <w:rFonts w:ascii="Calibri" w:hAnsi="Calibri" w:cs="Calibri"/>
          <w:lang w:val="en-GB"/>
        </w:rPr>
        <w:t xml:space="preserve">till </w:t>
      </w:r>
      <w:r w:rsidRPr="00144D0E">
        <w:rPr>
          <w:rFonts w:ascii="Calibri" w:hAnsi="Calibri" w:cs="Calibri"/>
          <w:i/>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r w:rsidRPr="00144D0E">
        <w:rPr>
          <w:rFonts w:ascii="Calibri" w:hAnsi="Calibri" w:cs="Calibri"/>
          <w:color w:val="002060"/>
        </w:rPr>
        <w:t xml:space="preserve"> au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4DE9F2C"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144D0E">
        <w:rPr>
          <w:rFonts w:ascii="Calibri" w:hAnsi="Calibri" w:cs="Calibri"/>
        </w:rPr>
        <w:t>Duration (</w:t>
      </w:r>
      <w:proofErr w:type="spellStart"/>
      <w:r w:rsidRPr="00144D0E">
        <w:rPr>
          <w:rFonts w:ascii="Calibri" w:hAnsi="Calibri" w:cs="Calibri"/>
        </w:rPr>
        <w:t>days</w:t>
      </w:r>
      <w:proofErr w:type="spellEnd"/>
      <w:r w:rsidRPr="00144D0E">
        <w:rPr>
          <w:rFonts w:ascii="Calibri" w:hAnsi="Calibri" w:cs="Calibri"/>
        </w:rPr>
        <w:t>) –</w:t>
      </w:r>
      <w:r w:rsidR="00144D0E" w:rsidRPr="00144D0E">
        <w:rPr>
          <w:rFonts w:ascii="Calibri" w:hAnsi="Calibri" w:cs="Calibri"/>
        </w:rPr>
        <w:t xml:space="preserve"> </w:t>
      </w:r>
      <w:proofErr w:type="spellStart"/>
      <w:r w:rsidR="00144D0E" w:rsidRPr="00144D0E">
        <w:rPr>
          <w:rFonts w:ascii="Calibri" w:hAnsi="Calibri" w:cs="Calibri"/>
        </w:rPr>
        <w:t>excluding</w:t>
      </w:r>
      <w:proofErr w:type="spellEnd"/>
      <w:r w:rsidR="00144D0E" w:rsidRPr="00144D0E">
        <w:rPr>
          <w:rFonts w:ascii="Calibri" w:hAnsi="Calibri" w:cs="Calibri"/>
        </w:rPr>
        <w:t xml:space="preserve"> </w:t>
      </w:r>
      <w:proofErr w:type="spellStart"/>
      <w:r w:rsidR="00144D0E" w:rsidRPr="00144D0E">
        <w:rPr>
          <w:rFonts w:ascii="Calibri" w:hAnsi="Calibri" w:cs="Calibri"/>
        </w:rPr>
        <w:t>travel</w:t>
      </w:r>
      <w:proofErr w:type="spellEnd"/>
      <w:r w:rsidR="00144D0E" w:rsidRPr="00144D0E">
        <w:rPr>
          <w:rFonts w:ascii="Calibri" w:hAnsi="Calibri" w:cs="Calibri"/>
        </w:rPr>
        <w:t xml:space="preserve"> </w:t>
      </w:r>
      <w:proofErr w:type="spellStart"/>
      <w:r w:rsidR="00144D0E" w:rsidRPr="00144D0E">
        <w:rPr>
          <w:rFonts w:ascii="Calibri" w:hAnsi="Calibri" w:cs="Calibri"/>
        </w:rPr>
        <w:t>days</w:t>
      </w:r>
      <w:proofErr w:type="spellEnd"/>
      <w:r w:rsidR="00144D0E" w:rsidRPr="00144D0E">
        <w:rPr>
          <w:rFonts w:ascii="Calibri" w:hAnsi="Calibri" w:cs="Calibri"/>
        </w:rPr>
        <w:t xml:space="preserve"> / </w:t>
      </w:r>
      <w:r w:rsidR="00144D0E" w:rsidRPr="00144D0E">
        <w:rPr>
          <w:rFonts w:ascii="Calibri" w:hAnsi="Calibri" w:cs="Calibri"/>
          <w:color w:val="002060"/>
        </w:rPr>
        <w:t>Durée (jours) – hors jours de voyage :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144D0E">
        <w:rPr>
          <w:rFonts w:ascii="Calibri" w:hAnsi="Calibri" w:cs="Calibri"/>
          <w:b/>
          <w:lang w:val="en-GB"/>
        </w:rPr>
        <w:t>The teaching staff member</w:t>
      </w:r>
      <w:r w:rsidR="00144D0E">
        <w:rPr>
          <w:rFonts w:ascii="Calibri" w:hAnsi="Calibri" w:cs="Calibri"/>
          <w:b/>
          <w:lang w:val="en-GB"/>
        </w:rPr>
        <w:t xml:space="preserve"> / </w:t>
      </w:r>
      <w:proofErr w:type="spellStart"/>
      <w:r w:rsidR="00144D0E" w:rsidRPr="00144D0E">
        <w:rPr>
          <w:rFonts w:ascii="Calibri" w:hAnsi="Calibri" w:cs="Calibri"/>
          <w:b/>
          <w:color w:val="002060"/>
          <w:lang w:val="en-US"/>
        </w:rPr>
        <w:t>L’enseignant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976D5A" w14:paraId="143B8F5F" w14:textId="77777777" w:rsidTr="00144D0E">
        <w:trPr>
          <w:trHeight w:val="334"/>
        </w:trPr>
        <w:tc>
          <w:tcPr>
            <w:tcW w:w="2232"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Last name(s)</w:t>
            </w:r>
            <w:r w:rsidR="008F4D57">
              <w:rPr>
                <w:rFonts w:ascii="Calibri" w:hAnsi="Calibri" w:cs="Calibri"/>
                <w:sz w:val="20"/>
                <w:lang w:val="en-GB"/>
              </w:rPr>
              <w:t xml:space="preserve"> / </w:t>
            </w:r>
            <w:r w:rsidR="008F4D57" w:rsidRPr="00144D0E">
              <w:rPr>
                <w:rFonts w:ascii="Calibri" w:hAnsi="Calibri" w:cs="Calibri"/>
                <w:color w:val="002060"/>
                <w:sz w:val="20"/>
                <w:lang w:val="en-GB"/>
              </w:rPr>
              <w:t>Nom(s)</w:t>
            </w:r>
          </w:p>
        </w:tc>
        <w:tc>
          <w:tcPr>
            <w:tcW w:w="2232"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396A87F0"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First name (s)</w:t>
            </w:r>
            <w:r w:rsidR="008F4D57">
              <w:rPr>
                <w:rFonts w:ascii="Calibri" w:hAnsi="Calibri" w:cs="Calibri"/>
                <w:sz w:val="20"/>
                <w:lang w:val="en-GB"/>
              </w:rPr>
              <w:t xml:space="preserve"> </w:t>
            </w:r>
            <w:proofErr w:type="spellStart"/>
            <w:r w:rsidR="008F4D57" w:rsidRPr="00144D0E">
              <w:rPr>
                <w:rFonts w:ascii="Calibri" w:hAnsi="Calibri" w:cs="Calibri"/>
                <w:color w:val="002060"/>
                <w:sz w:val="20"/>
                <w:lang w:val="en-GB"/>
              </w:rPr>
              <w:t>Prénom</w:t>
            </w:r>
            <w:proofErr w:type="spellEnd"/>
            <w:r w:rsidR="008F4D57" w:rsidRPr="00144D0E">
              <w:rPr>
                <w:rFonts w:ascii="Calibri" w:hAnsi="Calibri" w:cs="Calibri"/>
                <w:color w:val="002060"/>
                <w:sz w:val="20"/>
                <w:lang w:val="en-GB"/>
              </w:rPr>
              <w:t>(s)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144D0E">
        <w:trPr>
          <w:trHeight w:val="412"/>
        </w:trPr>
        <w:tc>
          <w:tcPr>
            <w:tcW w:w="2232" w:type="dxa"/>
            <w:shd w:val="clear" w:color="auto" w:fill="FFFFFF"/>
          </w:tcPr>
          <w:p w14:paraId="4BF7F32C"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Seniority</w:t>
            </w:r>
            <w:r w:rsidRPr="00144D0E">
              <w:rPr>
                <w:rStyle w:val="Appeldenotedefin"/>
                <w:rFonts w:ascii="Calibri" w:hAnsi="Calibri" w:cs="Calibri"/>
                <w:sz w:val="20"/>
                <w:lang w:val="en-GB"/>
              </w:rPr>
              <w:endnoteReference w:id="2"/>
            </w:r>
          </w:p>
          <w:p w14:paraId="0238B9A7" w14:textId="5EE5DB78" w:rsidR="002800D1" w:rsidRPr="00144D0E" w:rsidRDefault="00144D0E" w:rsidP="00144D0E">
            <w:pPr>
              <w:shd w:val="clear" w:color="auto" w:fill="FFFFFF"/>
              <w:ind w:right="-22"/>
              <w:rPr>
                <w:rFonts w:ascii="Calibri" w:hAnsi="Calibri" w:cs="Calibri"/>
                <w:sz w:val="20"/>
                <w:lang w:val="is-IS"/>
              </w:rPr>
            </w:pPr>
            <w:proofErr w:type="spellStart"/>
            <w:r w:rsidRPr="00144D0E">
              <w:rPr>
                <w:rFonts w:ascii="Calibri" w:hAnsi="Calibri" w:cs="Calibri"/>
                <w:color w:val="002060"/>
                <w:sz w:val="20"/>
                <w:lang w:val="en-GB"/>
              </w:rPr>
              <w:t>Ancienneté</w:t>
            </w:r>
            <w:proofErr w:type="spellEnd"/>
          </w:p>
        </w:tc>
        <w:tc>
          <w:tcPr>
            <w:tcW w:w="2232"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Nationality</w:t>
            </w:r>
            <w:r w:rsidRPr="00144D0E">
              <w:rPr>
                <w:rStyle w:val="Appeldenotedefin"/>
                <w:rFonts w:ascii="Calibri" w:hAnsi="Calibri" w:cs="Calibri"/>
                <w:sz w:val="20"/>
                <w:lang w:val="en-GB"/>
              </w:rPr>
              <w:endnoteReference w:id="3"/>
            </w:r>
          </w:p>
          <w:p w14:paraId="0FDE38F5" w14:textId="71274752"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Nationalité</w:t>
            </w:r>
            <w:proofErr w:type="spellEnd"/>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144D0E">
        <w:tc>
          <w:tcPr>
            <w:tcW w:w="2232" w:type="dxa"/>
            <w:shd w:val="clear" w:color="auto" w:fill="FFFFFF"/>
          </w:tcPr>
          <w:p w14:paraId="618FF4CC"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Sex [</w:t>
            </w:r>
            <w:r w:rsidRPr="00144D0E">
              <w:rPr>
                <w:rFonts w:ascii="Calibri" w:hAnsi="Calibri" w:cs="Calibri"/>
                <w:i/>
                <w:sz w:val="20"/>
                <w:lang w:val="en-GB"/>
              </w:rPr>
              <w:t>M/F</w:t>
            </w:r>
            <w:r w:rsidRPr="00144D0E">
              <w:rPr>
                <w:rFonts w:ascii="Calibri" w:hAnsi="Calibri" w:cs="Calibri"/>
                <w:sz w:val="20"/>
                <w:lang w:val="en-GB"/>
              </w:rPr>
              <w:t>]</w:t>
            </w:r>
          </w:p>
          <w:p w14:paraId="6AAF2826" w14:textId="2BF42C9A"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Pr="00144D0E">
              <w:rPr>
                <w:rFonts w:ascii="Calibri" w:hAnsi="Calibri" w:cs="Calibri"/>
                <w:color w:val="002060"/>
                <w:sz w:val="20"/>
                <w:lang w:val="en-GB"/>
              </w:rPr>
              <w:t>]</w:t>
            </w:r>
          </w:p>
        </w:tc>
        <w:tc>
          <w:tcPr>
            <w:tcW w:w="2232"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proofErr w:type="spellStart"/>
            <w:r w:rsidRPr="00144D0E">
              <w:rPr>
                <w:rFonts w:ascii="Calibri" w:hAnsi="Calibri" w:cs="Calibri"/>
                <w:color w:val="002060"/>
                <w:sz w:val="20"/>
                <w:lang w:val="en-GB"/>
              </w:rPr>
              <w:t>Année</w:t>
            </w:r>
            <w:proofErr w:type="spellEnd"/>
            <w:r w:rsidRPr="00144D0E">
              <w:rPr>
                <w:rFonts w:ascii="Calibri" w:hAnsi="Calibri" w:cs="Calibri"/>
                <w:color w:val="002060"/>
                <w:sz w:val="20"/>
                <w:lang w:val="en-GB"/>
              </w:rPr>
              <w:t xml:space="preserve"> </w:t>
            </w:r>
            <w:proofErr w:type="spellStart"/>
            <w:r w:rsidRPr="00144D0E">
              <w:rPr>
                <w:rFonts w:ascii="Calibri" w:hAnsi="Calibri" w:cs="Calibri"/>
                <w:color w:val="002060"/>
                <w:sz w:val="20"/>
                <w:lang w:val="en-GB"/>
              </w:rPr>
              <w:t>académique</w:t>
            </w:r>
            <w:proofErr w:type="spellEnd"/>
          </w:p>
        </w:tc>
        <w:tc>
          <w:tcPr>
            <w:tcW w:w="2232" w:type="dxa"/>
            <w:shd w:val="clear" w:color="auto" w:fill="FFFFFF"/>
          </w:tcPr>
          <w:p w14:paraId="457AD545" w14:textId="77777777" w:rsidR="002800D1" w:rsidRPr="00144D0E" w:rsidRDefault="002800D1" w:rsidP="00144D0E">
            <w:pPr>
              <w:shd w:val="clear" w:color="auto" w:fill="FFFFFF"/>
              <w:ind w:right="-22"/>
              <w:rPr>
                <w:rFonts w:ascii="Calibri" w:hAnsi="Calibri" w:cs="Calibri"/>
                <w:color w:val="002060"/>
                <w:sz w:val="20"/>
                <w:lang w:val="en-GB"/>
              </w:rPr>
            </w:pPr>
            <w:r w:rsidRPr="00144D0E">
              <w:rPr>
                <w:rFonts w:ascii="Calibri" w:hAnsi="Calibri" w:cs="Calibri"/>
                <w:color w:val="002060"/>
                <w:sz w:val="20"/>
                <w:lang w:val="en-GB"/>
              </w:rPr>
              <w:t>20../20</w:t>
            </w:r>
            <w:proofErr w:type="gramStart"/>
            <w:r w:rsidRPr="00144D0E">
              <w:rPr>
                <w:rFonts w:ascii="Calibri" w:hAnsi="Calibri" w:cs="Calibri"/>
                <w:color w:val="002060"/>
                <w:sz w:val="20"/>
                <w:lang w:val="en-GB"/>
              </w:rPr>
              <w:t>..</w:t>
            </w:r>
            <w:proofErr w:type="gramEnd"/>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roofErr w:type="gramStart"/>
            <w:r w:rsidRPr="00144D0E">
              <w:rPr>
                <w:rFonts w:ascii="Calibri" w:hAnsi="Calibri" w:cs="Calibri"/>
                <w:color w:val="002060"/>
                <w:sz w:val="20"/>
                <w:lang w:val="en-GB"/>
              </w:rPr>
              <w:t>..</w:t>
            </w:r>
            <w:proofErr w:type="gramEnd"/>
          </w:p>
        </w:tc>
      </w:tr>
      <w:tr w:rsidR="002800D1" w:rsidRPr="00144D0E" w14:paraId="6DA5CB90" w14:textId="77777777" w:rsidTr="00144D0E">
        <w:tc>
          <w:tcPr>
            <w:tcW w:w="2232" w:type="dxa"/>
            <w:shd w:val="clear" w:color="auto" w:fill="FFFFFF"/>
          </w:tcPr>
          <w:p w14:paraId="7149C4F2" w14:textId="5D93F8F4" w:rsidR="002800D1" w:rsidRPr="008F4D57"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E-mail</w:t>
            </w:r>
            <w:r w:rsidR="008F4D57" w:rsidRPr="00144D0E">
              <w:rPr>
                <w:rFonts w:ascii="Calibri" w:hAnsi="Calibri" w:cs="Calibri"/>
                <w:color w:val="002060"/>
                <w:sz w:val="20"/>
                <w:lang w:val="en-GB"/>
              </w:rPr>
              <w:t xml:space="preserve"> </w:t>
            </w:r>
            <w:proofErr w:type="spellStart"/>
            <w:r w:rsidR="008F4D57" w:rsidRPr="00144D0E">
              <w:rPr>
                <w:rFonts w:ascii="Calibri" w:hAnsi="Calibri" w:cs="Calibri"/>
                <w:color w:val="002060"/>
                <w:sz w:val="20"/>
                <w:lang w:val="en-GB"/>
              </w:rPr>
              <w:t>Adresse</w:t>
            </w:r>
            <w:proofErr w:type="spellEnd"/>
            <w:r w:rsidR="008F4D57" w:rsidRPr="00144D0E">
              <w:rPr>
                <w:rFonts w:ascii="Calibri" w:hAnsi="Calibri" w:cs="Calibri"/>
                <w:color w:val="002060"/>
                <w:sz w:val="20"/>
                <w:lang w:val="en-GB"/>
              </w:rPr>
              <w:t xml:space="preserve"> mail</w:t>
            </w:r>
          </w:p>
        </w:tc>
        <w:tc>
          <w:tcPr>
            <w:tcW w:w="6696"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20173C21" w:rsidR="00144D0E" w:rsidRPr="00144D0E" w:rsidRDefault="002800D1" w:rsidP="003762A9">
      <w:pPr>
        <w:shd w:val="clear" w:color="auto" w:fill="FFFFFF"/>
        <w:ind w:right="-23"/>
        <w:rPr>
          <w:rFonts w:ascii="Calibri" w:hAnsi="Calibri" w:cs="Calibri"/>
          <w:b/>
          <w:lang w:val="is-IS"/>
        </w:rPr>
      </w:pPr>
      <w:r w:rsidRPr="00144D0E">
        <w:rPr>
          <w:rFonts w:ascii="Calibri" w:hAnsi="Calibri" w:cs="Calibri"/>
          <w:b/>
        </w:rPr>
        <w:t xml:space="preserve">The </w:t>
      </w:r>
      <w:proofErr w:type="spellStart"/>
      <w:r w:rsidRPr="00144D0E">
        <w:rPr>
          <w:rFonts w:ascii="Calibri" w:hAnsi="Calibri" w:cs="Calibri"/>
          <w:b/>
        </w:rPr>
        <w:t>Sending</w:t>
      </w:r>
      <w:proofErr w:type="spellEnd"/>
      <w:r w:rsidRPr="00144D0E">
        <w:rPr>
          <w:rFonts w:ascii="Calibri" w:hAnsi="Calibri" w:cs="Calibri"/>
          <w:b/>
        </w:rPr>
        <w:t xml:space="preserve"> Institution</w:t>
      </w:r>
      <w:r w:rsidRPr="00144D0E">
        <w:rPr>
          <w:rFonts w:ascii="Calibri" w:hAnsi="Calibri" w:cs="Calibri"/>
          <w:b/>
          <w:lang w:val="is-IS"/>
        </w:rPr>
        <w:t>/Enterprise</w:t>
      </w:r>
      <w:r w:rsidRPr="00144D0E">
        <w:rPr>
          <w:rStyle w:val="Appeldenotedefin"/>
          <w:rFonts w:ascii="Calibri" w:hAnsi="Calibri" w:cs="Calibri"/>
          <w:b/>
          <w:lang w:val="is-IS"/>
        </w:rPr>
        <w:endnoteReference w:id="4"/>
      </w:r>
      <w:r w:rsidR="00144D0E">
        <w:rPr>
          <w:rFonts w:ascii="Calibri" w:hAnsi="Calibri" w:cs="Calibri"/>
          <w:b/>
          <w:lang w:val="is-IS"/>
        </w:rPr>
        <w:t xml:space="preserve"> / </w:t>
      </w:r>
      <w:r w:rsidR="00144D0E" w:rsidRPr="00144D0E">
        <w:rPr>
          <w:rFonts w:ascii="Calibri" w:hAnsi="Calibri" w:cs="Calibri"/>
          <w:b/>
          <w:color w:val="002060"/>
        </w:rPr>
        <w:t>L’établissement/l’entreprise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144D0E">
              <w:rPr>
                <w:rFonts w:ascii="Calibri" w:hAnsi="Calibri" w:cs="Calibri"/>
                <w:sz w:val="20"/>
                <w:lang w:val="en-GB"/>
              </w:rPr>
              <w:t xml:space="preserve">Name </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7777777" w:rsidR="002800D1" w:rsidRPr="00144D0E" w:rsidRDefault="002800D1" w:rsidP="00144D0E">
            <w:pPr>
              <w:shd w:val="clear" w:color="auto" w:fill="FFFFFF"/>
              <w:ind w:right="-22"/>
              <w:rPr>
                <w:rFonts w:ascii="Calibri" w:hAnsi="Calibri" w:cs="Calibri"/>
                <w:sz w:val="20"/>
              </w:rPr>
            </w:pPr>
            <w:r w:rsidRPr="00144D0E">
              <w:rPr>
                <w:rFonts w:ascii="Calibri" w:hAnsi="Calibri" w:cs="Calibri"/>
                <w:sz w:val="20"/>
              </w:rPr>
              <w:t>Erasmus code</w:t>
            </w:r>
            <w:r w:rsidRPr="00144D0E">
              <w:rPr>
                <w:rStyle w:val="Appeldenotedefin"/>
                <w:rFonts w:ascii="Calibri" w:hAnsi="Calibri" w:cs="Calibri"/>
                <w:sz w:val="20"/>
                <w:lang w:val="en-GB"/>
              </w:rPr>
              <w:endnoteReference w:id="5"/>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144D0E">
              <w:rPr>
                <w:rFonts w:ascii="Calibri" w:hAnsi="Calibri" w:cs="Calibri"/>
                <w:sz w:val="16"/>
                <w:szCs w:val="16"/>
              </w:rPr>
              <w:t>(if applicable)</w:t>
            </w:r>
          </w:p>
          <w:p w14:paraId="038C3419" w14:textId="1819FC6D"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 xml:space="preserve">Code Erasmus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2799E6E0"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Country/</w:t>
            </w:r>
            <w:r w:rsidR="008F4D57" w:rsidRPr="00144D0E">
              <w:rPr>
                <w:rFonts w:ascii="Calibri" w:hAnsi="Calibri" w:cs="Calibri"/>
                <w:sz w:val="20"/>
                <w:lang w:val="en-GB"/>
              </w:rPr>
              <w:t>Country code</w:t>
            </w:r>
            <w:r w:rsidR="008F4D57" w:rsidRPr="00144D0E">
              <w:rPr>
                <w:rStyle w:val="Appeldenotedefin"/>
                <w:rFonts w:ascii="Calibri" w:hAnsi="Calibri" w:cs="Calibri"/>
                <w:sz w:val="20"/>
                <w:lang w:val="en-GB"/>
              </w:rPr>
              <w:t xml:space="preserve"> </w:t>
            </w:r>
            <w:r w:rsidRPr="00144D0E">
              <w:rPr>
                <w:rStyle w:val="Appeldenotedefin"/>
                <w:rFonts w:ascii="Calibri" w:hAnsi="Calibri" w:cs="Calibri"/>
                <w:sz w:val="20"/>
                <w:lang w:val="en-GB"/>
              </w:rPr>
              <w:endnoteReference w:id="6"/>
            </w:r>
          </w:p>
          <w:p w14:paraId="5E2A73C5" w14:textId="2525007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C94344">
              <w:rPr>
                <w:rFonts w:ascii="Calibri" w:hAnsi="Calibri" w:cs="Calibri"/>
                <w:sz w:val="18"/>
                <w:szCs w:val="18"/>
              </w:rPr>
              <w:t xml:space="preserve">Contact </w:t>
            </w:r>
            <w:proofErr w:type="spellStart"/>
            <w:r w:rsidRPr="00C94344">
              <w:rPr>
                <w:rFonts w:ascii="Calibri" w:hAnsi="Calibri" w:cs="Calibri"/>
                <w:sz w:val="18"/>
                <w:szCs w:val="18"/>
              </w:rPr>
              <w:t>person</w:t>
            </w:r>
            <w:proofErr w:type="spellEnd"/>
            <w:r w:rsidRPr="00C94344">
              <w:rPr>
                <w:rFonts w:ascii="Calibri" w:hAnsi="Calibri" w:cs="Calibri"/>
                <w:sz w:val="18"/>
                <w:szCs w:val="18"/>
              </w:rPr>
              <w:t xml:space="preserve"> </w:t>
            </w:r>
            <w:proofErr w:type="spellStart"/>
            <w:r w:rsidRPr="00C94344">
              <w:rPr>
                <w:rFonts w:ascii="Calibri" w:hAnsi="Calibri" w:cs="Calibri"/>
                <w:sz w:val="18"/>
                <w:szCs w:val="18"/>
              </w:rPr>
              <w:t>name</w:t>
            </w:r>
            <w:proofErr w:type="spellEnd"/>
            <w:r w:rsidRPr="00C94344">
              <w:rPr>
                <w:rFonts w:ascii="Calibri" w:hAnsi="Calibri" w:cs="Calibri"/>
                <w:sz w:val="18"/>
                <w:szCs w:val="18"/>
              </w:rPr>
              <w:t xml:space="preserve"> and </w:t>
            </w:r>
            <w:r w:rsidR="00C94344">
              <w:rPr>
                <w:rFonts w:ascii="Calibri" w:hAnsi="Calibri" w:cs="Calibri"/>
                <w:sz w:val="18"/>
                <w:szCs w:val="18"/>
              </w:rPr>
              <w:t>p</w:t>
            </w:r>
            <w:r w:rsidRPr="00C94344">
              <w:rPr>
                <w:rFonts w:ascii="Calibri" w:hAnsi="Calibri" w:cs="Calibri"/>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03333B69" w:rsidR="002800D1" w:rsidRPr="008F4D57" w:rsidRDefault="002800D1" w:rsidP="00144D0E">
            <w:pPr>
              <w:shd w:val="clear" w:color="auto" w:fill="FFFFFF"/>
              <w:ind w:right="-22"/>
              <w:rPr>
                <w:rFonts w:ascii="Calibri" w:hAnsi="Calibri" w:cs="Calibri"/>
                <w:sz w:val="18"/>
                <w:szCs w:val="18"/>
                <w:lang w:val="fr-BE"/>
              </w:rPr>
            </w:pPr>
            <w:r w:rsidRPr="008F4D57">
              <w:rPr>
                <w:rFonts w:ascii="Calibri" w:hAnsi="Calibri" w:cs="Calibri"/>
                <w:sz w:val="18"/>
                <w:szCs w:val="18"/>
                <w:lang w:val="fr-BE"/>
              </w:rPr>
              <w:t xml:space="preserve">Contact </w:t>
            </w:r>
            <w:proofErr w:type="spellStart"/>
            <w:r w:rsidRPr="008F4D57">
              <w:rPr>
                <w:rFonts w:ascii="Calibri" w:hAnsi="Calibri" w:cs="Calibri"/>
                <w:sz w:val="18"/>
                <w:szCs w:val="18"/>
                <w:lang w:val="fr-BE"/>
              </w:rPr>
              <w:t>persone</w:t>
            </w:r>
            <w:proofErr w:type="spellEnd"/>
            <w:r w:rsidRPr="008F4D57">
              <w:rPr>
                <w:rFonts w:ascii="Calibri" w:hAnsi="Calibri" w:cs="Calibri"/>
                <w:sz w:val="18"/>
                <w:szCs w:val="18"/>
                <w:lang w:val="fr-BE"/>
              </w:rPr>
              <w:t>-mail / phone</w:t>
            </w:r>
          </w:p>
          <w:p w14:paraId="2D5506A6" w14:textId="4424F818" w:rsidR="002800D1" w:rsidRPr="00144D0E" w:rsidRDefault="00144D0E" w:rsidP="00144D0E">
            <w:pPr>
              <w:shd w:val="clear" w:color="auto" w:fill="FFFFFF"/>
              <w:ind w:right="-22"/>
              <w:rPr>
                <w:rFonts w:ascii="Calibri" w:hAnsi="Calibri" w:cs="Calibri"/>
                <w:sz w:val="20"/>
                <w:lang w:val="fr-BE"/>
              </w:rPr>
            </w:pPr>
            <w:r w:rsidRPr="00144D0E">
              <w:rPr>
                <w:rFonts w:ascii="Calibri" w:hAnsi="Calibri" w:cs="Calibri"/>
                <w:color w:val="002060"/>
                <w:sz w:val="20"/>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14C29511" w14:textId="563ADD6A"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Type of enterprise</w:t>
            </w:r>
            <w:r w:rsidR="00DE0198" w:rsidRPr="00144D0E">
              <w:rPr>
                <w:rFonts w:ascii="Calibri" w:hAnsi="Calibri" w:cs="Calibri"/>
                <w:sz w:val="20"/>
                <w:lang w:val="en-GB"/>
              </w:rPr>
              <w:t xml:space="preserve"> </w:t>
            </w:r>
            <w:proofErr w:type="spellStart"/>
            <w:r w:rsidR="00DE0198" w:rsidRPr="00144D0E">
              <w:rPr>
                <w:rFonts w:ascii="Calibri" w:hAnsi="Calibri" w:cs="Calibri"/>
                <w:sz w:val="20"/>
                <w:lang w:val="en-GB"/>
              </w:rPr>
              <w:t>Nace</w:t>
            </w:r>
            <w:proofErr w:type="spellEnd"/>
            <w:r w:rsidR="00DE0198" w:rsidRPr="00144D0E">
              <w:rPr>
                <w:rFonts w:ascii="Calibri" w:hAnsi="Calibri" w:cs="Calibri"/>
                <w:sz w:val="20"/>
                <w:lang w:val="en-GB"/>
              </w:rPr>
              <w:t xml:space="preserve"> code</w:t>
            </w:r>
            <w:r w:rsidR="008F4D57">
              <w:rPr>
                <w:rStyle w:val="Appelnotedebasdep"/>
                <w:rFonts w:ascii="Calibri" w:hAnsi="Calibri" w:cs="Calibri"/>
                <w:sz w:val="20"/>
                <w:lang w:val="en-GB"/>
              </w:rPr>
              <w:footnoteReference w:id="1"/>
            </w:r>
            <w:r w:rsidR="00DE0198" w:rsidRPr="00144D0E">
              <w:rPr>
                <w:rFonts w:ascii="Calibri" w:hAnsi="Calibri" w:cs="Calibri"/>
                <w:sz w:val="20"/>
                <w:lang w:val="en-GB"/>
              </w:rPr>
              <w:t xml:space="preserve"> (if applicable)</w:t>
            </w:r>
            <w:r w:rsidRPr="00144D0E">
              <w:rPr>
                <w:rFonts w:ascii="Calibri" w:hAnsi="Calibri" w:cs="Calibri"/>
                <w:sz w:val="20"/>
                <w:lang w:val="en-GB"/>
              </w:rPr>
              <w:t>:</w:t>
            </w:r>
          </w:p>
          <w:p w14:paraId="7BEEA89C" w14:textId="77777777" w:rsidR="00144D0E" w:rsidRPr="00144D0E"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Type d’entreprise :</w:t>
            </w:r>
          </w:p>
          <w:p w14:paraId="07DD76C2" w14:textId="141CF9C1" w:rsidR="00DE0198" w:rsidRPr="008F4D57" w:rsidRDefault="00144D0E" w:rsidP="00144D0E">
            <w:pPr>
              <w:shd w:val="clear" w:color="auto" w:fill="FFFFFF"/>
              <w:ind w:right="-22"/>
              <w:rPr>
                <w:rFonts w:ascii="Calibri" w:hAnsi="Calibri" w:cs="Calibri"/>
                <w:sz w:val="20"/>
              </w:rPr>
            </w:pPr>
            <w:proofErr w:type="spellStart"/>
            <w:r w:rsidRPr="00144D0E">
              <w:rPr>
                <w:rFonts w:ascii="Calibri" w:hAnsi="Calibri" w:cs="Calibri"/>
                <w:color w:val="002060"/>
                <w:sz w:val="20"/>
              </w:rPr>
              <w:t>Nace</w:t>
            </w:r>
            <w:proofErr w:type="spellEnd"/>
            <w:r w:rsidRPr="00144D0E">
              <w:rPr>
                <w:rFonts w:ascii="Calibri" w:hAnsi="Calibri" w:cs="Calibri"/>
                <w:color w:val="002060"/>
                <w:sz w:val="20"/>
              </w:rPr>
              <w:t xml:space="preserve"> </w:t>
            </w:r>
            <w:proofErr w:type="gramStart"/>
            <w:r w:rsidRPr="00144D0E">
              <w:rPr>
                <w:rFonts w:ascii="Calibri" w:hAnsi="Calibri" w:cs="Calibri"/>
                <w:color w:val="002060"/>
                <w:sz w:val="20"/>
              </w:rPr>
              <w:t>code(</w:t>
            </w:r>
            <w:proofErr w:type="gramEnd"/>
            <w:r w:rsidRPr="00144D0E">
              <w:rPr>
                <w:rFonts w:ascii="Calibri" w:hAnsi="Calibri" w:cs="Calibri"/>
                <w:color w:val="002060"/>
                <w:sz w:val="20"/>
              </w:rPr>
              <w:t xml:space="preserve"> si applicable)</w:t>
            </w: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144D0E" w:rsidRDefault="002800D1" w:rsidP="00144D0E">
            <w:pPr>
              <w:ind w:right="-22"/>
              <w:rPr>
                <w:rFonts w:ascii="Calibri" w:hAnsi="Calibri" w:cs="Calibri"/>
                <w:sz w:val="20"/>
                <w:lang w:val="en-GB"/>
              </w:rPr>
            </w:pPr>
            <w:r w:rsidRPr="00144D0E">
              <w:rPr>
                <w:rFonts w:ascii="Calibri" w:hAnsi="Calibri" w:cs="Calibri"/>
                <w:sz w:val="20"/>
                <w:lang w:val="en-GB"/>
              </w:rPr>
              <w:t>Size of enterprise</w:t>
            </w:r>
          </w:p>
          <w:p w14:paraId="3B9802AE" w14:textId="77777777" w:rsidR="002800D1" w:rsidRPr="00144D0E" w:rsidRDefault="002800D1" w:rsidP="00144D0E">
            <w:pPr>
              <w:shd w:val="clear" w:color="auto" w:fill="FFFFFF"/>
              <w:ind w:right="-22"/>
              <w:rPr>
                <w:rFonts w:ascii="Calibri" w:hAnsi="Calibri" w:cs="Calibri"/>
                <w:sz w:val="16"/>
                <w:szCs w:val="16"/>
                <w:lang w:val="en-GB"/>
              </w:rPr>
            </w:pPr>
            <w:r w:rsidRPr="00144D0E">
              <w:rPr>
                <w:rFonts w:ascii="Calibri" w:hAnsi="Calibri" w:cs="Calibri"/>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C94344"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144D0E">
              <w:rPr>
                <w:rFonts w:ascii="Calibri" w:hAnsi="Calibri" w:cs="Calibri"/>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 xml:space="preserve">&lt;250 </w:t>
            </w:r>
            <w:proofErr w:type="spellStart"/>
            <w:r w:rsidRPr="00144D0E">
              <w:rPr>
                <w:rFonts w:ascii="Calibri" w:hAnsi="Calibri" w:cs="Calibri"/>
                <w:color w:val="002060"/>
                <w:sz w:val="16"/>
                <w:szCs w:val="16"/>
                <w:lang w:val="en-GB"/>
              </w:rPr>
              <w:t>employés</w:t>
            </w:r>
            <w:proofErr w:type="spellEnd"/>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C94344"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144D0E">
              <w:rPr>
                <w:rFonts w:ascii="Calibri" w:hAnsi="Calibri" w:cs="Calibri"/>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 xml:space="preserve">&gt;250 </w:t>
            </w:r>
            <w:proofErr w:type="spellStart"/>
            <w:r w:rsidRPr="00144D0E">
              <w:rPr>
                <w:rFonts w:ascii="Calibri" w:hAnsi="Calibri" w:cs="Calibri"/>
                <w:color w:val="002060"/>
                <w:sz w:val="16"/>
                <w:szCs w:val="16"/>
                <w:lang w:val="en-GB"/>
              </w:rPr>
              <w:t>employés</w:t>
            </w:r>
            <w:proofErr w:type="spellEnd"/>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144D0E">
        <w:rPr>
          <w:rFonts w:ascii="Calibri" w:hAnsi="Calibri" w:cs="Calibri"/>
          <w:b/>
          <w:lang w:val="en-GB"/>
        </w:rPr>
        <w:t>The Receiving Institution</w:t>
      </w:r>
      <w:r w:rsidR="00144D0E">
        <w:rPr>
          <w:rFonts w:ascii="Calibri" w:hAnsi="Calibri" w:cs="Calibri"/>
          <w:b/>
          <w:lang w:val="en-GB"/>
        </w:rPr>
        <w:t xml:space="preserve"> / </w:t>
      </w:r>
      <w:proofErr w:type="spellStart"/>
      <w:r w:rsidR="00144D0E" w:rsidRPr="00144D0E">
        <w:rPr>
          <w:rFonts w:ascii="Calibri" w:hAnsi="Calibri" w:cs="Calibri"/>
          <w:b/>
          <w:color w:val="002060"/>
          <w:lang w:val="en-GB"/>
        </w:rPr>
        <w:t>L’établissement</w:t>
      </w:r>
      <w:proofErr w:type="spellEnd"/>
      <w:r w:rsidR="00144D0E" w:rsidRPr="00144D0E">
        <w:rPr>
          <w:rFonts w:ascii="Calibri" w:hAnsi="Calibri" w:cs="Calibri"/>
          <w:b/>
          <w:color w:val="002060"/>
          <w:lang w:val="en-GB"/>
        </w:rPr>
        <w:t xml:space="preserve"> </w:t>
      </w:r>
      <w:proofErr w:type="spellStart"/>
      <w:r w:rsidR="00144D0E" w:rsidRPr="00144D0E">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Name</w:t>
            </w:r>
            <w:r w:rsidR="008F4D57" w:rsidRPr="00144D0E">
              <w:rPr>
                <w:rFonts w:ascii="Calibri" w:hAnsi="Calibri" w:cs="Calibri"/>
                <w:color w:val="002060"/>
                <w:sz w:val="20"/>
                <w:lang w:val="en-GB"/>
              </w:rPr>
              <w:t xml:space="preserve"> </w:t>
            </w:r>
            <w:r w:rsidR="008F4D57">
              <w:rPr>
                <w:rFonts w:ascii="Calibri" w:hAnsi="Calibri" w:cs="Calibri"/>
                <w:color w:val="002060"/>
                <w:sz w:val="20"/>
                <w:lang w:val="en-GB"/>
              </w:rPr>
              <w:t xml:space="preserve">/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144D0E" w:rsidRDefault="002800D1" w:rsidP="00144D0E">
            <w:pPr>
              <w:shd w:val="clear" w:color="auto" w:fill="FFFFFF"/>
              <w:ind w:right="-22"/>
              <w:rPr>
                <w:rFonts w:ascii="Calibri" w:hAnsi="Calibri" w:cs="Calibri"/>
                <w:sz w:val="20"/>
                <w:lang w:val="en-GB"/>
              </w:rPr>
            </w:pPr>
            <w:r w:rsidRPr="00144D0E">
              <w:rPr>
                <w:rFonts w:ascii="Calibri" w:hAnsi="Calibri" w:cs="Calibri"/>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144D0E" w:rsidRDefault="002800D1" w:rsidP="00144D0E">
            <w:pPr>
              <w:shd w:val="clear" w:color="auto" w:fill="FFFFFF"/>
              <w:ind w:right="-22"/>
              <w:rPr>
                <w:rFonts w:ascii="Calibri" w:hAnsi="Calibri" w:cs="Calibri"/>
                <w:sz w:val="16"/>
                <w:szCs w:val="16"/>
              </w:rPr>
            </w:pPr>
            <w:r w:rsidRPr="00144D0E">
              <w:rPr>
                <w:rFonts w:ascii="Calibri" w:hAnsi="Calibri" w:cs="Calibri"/>
                <w:sz w:val="20"/>
              </w:rPr>
              <w:t>Erasmus code</w:t>
            </w:r>
            <w:r w:rsidR="008F4D57">
              <w:rPr>
                <w:rFonts w:ascii="Calibri" w:hAnsi="Calibri" w:cs="Calibri"/>
                <w:sz w:val="20"/>
              </w:rPr>
              <w:t xml:space="preserve"> </w:t>
            </w:r>
            <w:r w:rsidRPr="00144D0E">
              <w:rPr>
                <w:rFonts w:ascii="Calibri" w:hAnsi="Calibri" w:cs="Calibri"/>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3351F79E" w:rsidR="002800D1" w:rsidRPr="00144D0E" w:rsidRDefault="002800D1" w:rsidP="00976D5A">
            <w:pPr>
              <w:shd w:val="clear" w:color="auto" w:fill="FFFFFF"/>
              <w:ind w:right="-22"/>
              <w:rPr>
                <w:rFonts w:ascii="Calibri" w:hAnsi="Calibri" w:cs="Calibri"/>
                <w:sz w:val="20"/>
                <w:lang w:val="en-GB"/>
              </w:rPr>
            </w:pPr>
            <w:r w:rsidRPr="00144D0E">
              <w:rPr>
                <w:rFonts w:ascii="Calibri" w:hAnsi="Calibri" w:cs="Calibri"/>
                <w:sz w:val="20"/>
                <w:lang w:val="en-GB"/>
              </w:rPr>
              <w:t>Address</w:t>
            </w:r>
            <w:r w:rsidR="00976D5A">
              <w:rPr>
                <w:rFonts w:ascii="Calibri" w:hAnsi="Calibri" w:cs="Calibri"/>
                <w:sz w:val="20"/>
                <w:lang w:val="en-GB"/>
              </w:rPr>
              <w:t xml:space="preserve"> </w:t>
            </w:r>
            <w:proofErr w:type="spellStart"/>
            <w:r w:rsidR="00144D0E" w:rsidRPr="00144D0E">
              <w:rPr>
                <w:rFonts w:ascii="Calibri" w:hAnsi="Calibri" w:cs="Calibri"/>
                <w:color w:val="002060"/>
                <w:sz w:val="20"/>
                <w:lang w:val="en-GB"/>
              </w:rPr>
              <w:t>Adresse</w:t>
            </w:r>
            <w:proofErr w:type="spellEnd"/>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Default="002800D1" w:rsidP="00976D5A">
            <w:pPr>
              <w:shd w:val="clear" w:color="auto" w:fill="FFFFFF"/>
              <w:ind w:right="-22"/>
              <w:rPr>
                <w:rFonts w:ascii="Calibri" w:hAnsi="Calibri" w:cs="Calibri"/>
                <w:sz w:val="18"/>
                <w:szCs w:val="18"/>
                <w:lang w:val="en-GB"/>
              </w:rPr>
            </w:pPr>
            <w:r w:rsidRPr="00976D5A">
              <w:rPr>
                <w:rFonts w:ascii="Calibri" w:hAnsi="Calibri" w:cs="Calibri"/>
                <w:sz w:val="18"/>
                <w:szCs w:val="18"/>
                <w:lang w:val="en-GB"/>
              </w:rPr>
              <w:t>Country/</w:t>
            </w:r>
            <w:r w:rsidR="008F4D57" w:rsidRPr="00976D5A">
              <w:rPr>
                <w:rFonts w:ascii="Calibri" w:hAnsi="Calibri" w:cs="Calibri"/>
                <w:sz w:val="18"/>
                <w:szCs w:val="18"/>
                <w:lang w:val="en-GB"/>
              </w:rPr>
              <w:t xml:space="preserve"> Country code</w:t>
            </w:r>
            <w:r w:rsidR="00976D5A">
              <w:rPr>
                <w:rFonts w:ascii="Calibri" w:hAnsi="Calibri" w:cs="Calibri"/>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976D5A">
              <w:rPr>
                <w:rFonts w:ascii="Calibri" w:hAnsi="Calibri" w:cs="Calibri"/>
                <w:sz w:val="18"/>
                <w:szCs w:val="18"/>
              </w:rPr>
              <w:t xml:space="preserve">Contact </w:t>
            </w:r>
            <w:proofErr w:type="spellStart"/>
            <w:r w:rsidRPr="00976D5A">
              <w:rPr>
                <w:rFonts w:ascii="Calibri" w:hAnsi="Calibri" w:cs="Calibri"/>
                <w:sz w:val="18"/>
                <w:szCs w:val="18"/>
              </w:rPr>
              <w:t>person</w:t>
            </w:r>
            <w:proofErr w:type="spellEnd"/>
            <w:r w:rsidR="00976D5A">
              <w:rPr>
                <w:rFonts w:ascii="Calibri" w:hAnsi="Calibri" w:cs="Calibri"/>
                <w:sz w:val="18"/>
                <w:szCs w:val="18"/>
              </w:rPr>
              <w:t xml:space="preserve"> </w:t>
            </w:r>
            <w:proofErr w:type="spellStart"/>
            <w:r w:rsidRPr="00976D5A">
              <w:rPr>
                <w:rFonts w:ascii="Calibri" w:hAnsi="Calibri" w:cs="Calibri"/>
                <w:sz w:val="18"/>
                <w:szCs w:val="18"/>
              </w:rPr>
              <w:t>name</w:t>
            </w:r>
            <w:proofErr w:type="spellEnd"/>
            <w:r w:rsidRPr="00976D5A">
              <w:rPr>
                <w:rFonts w:ascii="Calibri" w:hAnsi="Calibri" w:cs="Calibri"/>
                <w:sz w:val="18"/>
                <w:szCs w:val="18"/>
              </w:rPr>
              <w:t xml:space="preserv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76D5A" w:rsidRDefault="002800D1" w:rsidP="00144D0E">
            <w:pPr>
              <w:shd w:val="clear" w:color="auto" w:fill="FFFFFF"/>
              <w:ind w:right="-22"/>
              <w:rPr>
                <w:rFonts w:ascii="Calibri" w:hAnsi="Calibri" w:cs="Calibri"/>
                <w:sz w:val="18"/>
                <w:szCs w:val="18"/>
                <w:lang w:val="fr-BE"/>
              </w:rPr>
            </w:pPr>
            <w:r w:rsidRPr="00976D5A">
              <w:rPr>
                <w:rFonts w:ascii="Calibri" w:hAnsi="Calibri" w:cs="Calibri"/>
                <w:sz w:val="18"/>
                <w:szCs w:val="18"/>
                <w:lang w:val="fr-BE"/>
              </w:rPr>
              <w:t xml:space="preserve">Contact </w:t>
            </w:r>
            <w:proofErr w:type="spellStart"/>
            <w:r w:rsidRPr="00976D5A">
              <w:rPr>
                <w:rFonts w:ascii="Calibri" w:hAnsi="Calibri" w:cs="Calibri"/>
                <w:sz w:val="18"/>
                <w:szCs w:val="18"/>
                <w:lang w:val="fr-BE"/>
              </w:rPr>
              <w:t>person</w:t>
            </w:r>
            <w:proofErr w:type="spellEnd"/>
            <w:r w:rsidR="00976D5A" w:rsidRPr="00976D5A">
              <w:rPr>
                <w:rFonts w:ascii="Calibri" w:hAnsi="Calibri" w:cs="Calibri"/>
                <w:sz w:val="18"/>
                <w:szCs w:val="18"/>
                <w:lang w:val="fr-BE"/>
              </w:rPr>
              <w:t xml:space="preserve"> </w:t>
            </w:r>
            <w:r w:rsidRPr="00976D5A">
              <w:rPr>
                <w:rFonts w:ascii="Calibri" w:hAnsi="Calibri" w:cs="Calibri"/>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976D5A">
        <w:rPr>
          <w:rFonts w:ascii="Calibri" w:hAnsi="Calibri" w:cs="Calibri"/>
          <w:b/>
          <w:color w:val="002060"/>
          <w:sz w:val="28"/>
          <w:lang w:val="en-US"/>
        </w:rPr>
        <w:br w:type="page"/>
      </w:r>
      <w:r w:rsidRPr="00144D0E">
        <w:rPr>
          <w:rFonts w:ascii="Calibri" w:hAnsi="Calibri" w:cs="Calibri"/>
          <w:b/>
          <w:sz w:val="26"/>
          <w:szCs w:val="26"/>
          <w:lang w:val="en-GB"/>
        </w:rPr>
        <w:lastRenderedPageBreak/>
        <w:t>Section to be completed BEFORE THE MOBILITY</w:t>
      </w:r>
      <w:r w:rsidR="00144D0E">
        <w:rPr>
          <w:rFonts w:ascii="Calibri" w:hAnsi="Calibri" w:cs="Calibri"/>
          <w:b/>
          <w:color w:val="002060"/>
          <w:sz w:val="26"/>
          <w:szCs w:val="26"/>
          <w:lang w:val="en-GB"/>
        </w:rPr>
        <w:t xml:space="preserve"> / </w:t>
      </w:r>
      <w:proofErr w:type="spellStart"/>
      <w:r w:rsidR="00144D0E" w:rsidRPr="00144D0E">
        <w:rPr>
          <w:rFonts w:ascii="Calibri" w:hAnsi="Calibri" w:cs="Calibri"/>
          <w:b/>
          <w:color w:val="002060"/>
          <w:sz w:val="26"/>
          <w:szCs w:val="26"/>
          <w:lang w:val="en-US"/>
        </w:rPr>
        <w:t>Partie</w:t>
      </w:r>
      <w:proofErr w:type="spellEnd"/>
      <w:r w:rsidR="00144D0E" w:rsidRPr="00144D0E">
        <w:rPr>
          <w:rFonts w:ascii="Calibri" w:hAnsi="Calibri" w:cs="Calibri"/>
          <w:b/>
          <w:color w:val="002060"/>
          <w:sz w:val="26"/>
          <w:szCs w:val="26"/>
          <w:lang w:val="en-US"/>
        </w:rPr>
        <w:t xml:space="preserve"> à </w:t>
      </w:r>
      <w:proofErr w:type="spellStart"/>
      <w:r w:rsidR="00144D0E" w:rsidRPr="00144D0E">
        <w:rPr>
          <w:rFonts w:ascii="Calibri" w:hAnsi="Calibri" w:cs="Calibri"/>
          <w:b/>
          <w:color w:val="002060"/>
          <w:sz w:val="26"/>
          <w:szCs w:val="26"/>
          <w:lang w:val="en-US"/>
        </w:rPr>
        <w:t>compléter</w:t>
      </w:r>
      <w:proofErr w:type="spellEnd"/>
      <w:r w:rsidR="00144D0E" w:rsidRPr="00144D0E">
        <w:rPr>
          <w:rFonts w:ascii="Calibri" w:hAnsi="Calibri" w:cs="Calibri"/>
          <w:b/>
          <w:color w:val="002060"/>
          <w:sz w:val="26"/>
          <w:szCs w:val="26"/>
          <w:lang w:val="en-US"/>
        </w:rPr>
        <w:t xml:space="preserve">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144D0E">
        <w:rPr>
          <w:rFonts w:ascii="Calibri" w:hAnsi="Calibri" w:cs="Calibri"/>
          <w:i w:val="0"/>
          <w:color w:val="auto"/>
          <w:sz w:val="20"/>
        </w:rPr>
        <w:t>PROPOSED MOBILITY PROGRAMME</w:t>
      </w:r>
      <w:r w:rsidR="00144D0E" w:rsidRPr="00144D0E">
        <w:rPr>
          <w:rFonts w:ascii="Calibri" w:hAnsi="Calibri" w:cs="Calibri"/>
          <w:b w:val="0"/>
          <w:i w:val="0"/>
          <w:color w:val="auto"/>
          <w:sz w:val="20"/>
        </w:rPr>
        <w:t xml:space="preserve"> </w:t>
      </w:r>
      <w:r w:rsidR="00144D0E" w:rsidRPr="00144D0E">
        <w:rPr>
          <w:rFonts w:ascii="Calibri" w:hAnsi="Calibri" w:cs="Calibri"/>
          <w:b w:val="0"/>
          <w:i w:val="0"/>
          <w:color w:val="002060"/>
          <w:sz w:val="20"/>
        </w:rPr>
        <w:t xml:space="preserve">/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1A9AE108"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9E71E9">
        <w:rPr>
          <w:rFonts w:ascii="Calibri" w:hAnsi="Calibri" w:cs="Calibri"/>
          <w:lang w:val="en-US"/>
        </w:rPr>
        <w:t xml:space="preserve">Main </w:t>
      </w:r>
      <w:r w:rsidRPr="00144D0E">
        <w:rPr>
          <w:rFonts w:ascii="Calibri" w:hAnsi="Calibri" w:cs="Calibri"/>
          <w:lang w:val="en-GB"/>
        </w:rPr>
        <w:t>subject field</w:t>
      </w:r>
      <w:r w:rsidRPr="00144D0E">
        <w:rPr>
          <w:rStyle w:val="Appeldenotedefin"/>
          <w:rFonts w:ascii="Calibri" w:hAnsi="Calibri" w:cs="Calibri"/>
          <w:lang w:val="en-GB"/>
        </w:rPr>
        <w:endnoteReference w:id="7"/>
      </w:r>
      <w:r w:rsidR="00144D0E">
        <w:rPr>
          <w:rFonts w:ascii="Calibri" w:hAnsi="Calibri" w:cs="Calibri"/>
          <w:lang w:val="en-GB"/>
        </w:rPr>
        <w:t xml:space="preserve"> / </w:t>
      </w:r>
      <w:proofErr w:type="spellStart"/>
      <w:r w:rsidR="00144D0E" w:rsidRPr="009E71E9">
        <w:rPr>
          <w:rFonts w:ascii="Calibri" w:hAnsi="Calibri" w:cs="Calibri"/>
          <w:color w:val="002060"/>
          <w:lang w:val="en-US"/>
        </w:rPr>
        <w:t>Domaine</w:t>
      </w:r>
      <w:proofErr w:type="spellEnd"/>
      <w:r w:rsidR="00144D0E" w:rsidRPr="009E71E9">
        <w:rPr>
          <w:rFonts w:ascii="Calibri" w:hAnsi="Calibri" w:cs="Calibri"/>
          <w:color w:val="002060"/>
          <w:lang w:val="en-US"/>
        </w:rPr>
        <w:t xml:space="preserve"> </w:t>
      </w:r>
      <w:proofErr w:type="spellStart"/>
      <w:r w:rsidR="00144D0E" w:rsidRPr="009E71E9">
        <w:rPr>
          <w:rFonts w:ascii="Calibri" w:hAnsi="Calibri" w:cs="Calibri"/>
          <w:color w:val="002060"/>
          <w:lang w:val="en-US"/>
        </w:rPr>
        <w:t>d’enseignement</w:t>
      </w:r>
      <w:proofErr w:type="spellEnd"/>
      <w:r w:rsidR="00144D0E" w:rsidRPr="009E71E9">
        <w:rPr>
          <w:rFonts w:ascii="Calibri" w:hAnsi="Calibri" w:cs="Calibri"/>
          <w:color w:val="002060"/>
          <w:lang w:val="en-US"/>
        </w:rPr>
        <w:t xml:space="preserve"> </w:t>
      </w:r>
      <w:proofErr w:type="gramStart"/>
      <w:r w:rsidR="00144D0E" w:rsidRPr="009E71E9">
        <w:rPr>
          <w:rFonts w:ascii="Calibri" w:hAnsi="Calibri" w:cs="Calibri"/>
          <w:color w:val="002060"/>
          <w:lang w:val="en-US"/>
        </w:rPr>
        <w:t>principal :</w:t>
      </w:r>
      <w:proofErr w:type="gramEnd"/>
      <w:r w:rsidR="00144D0E" w:rsidRPr="009E71E9">
        <w:rPr>
          <w:rFonts w:ascii="Calibri" w:hAnsi="Calibri" w:cs="Calibri"/>
          <w:color w:val="002060"/>
          <w:lang w:val="en-US"/>
        </w:rPr>
        <w:t xml:space="preserve">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144D0E">
        <w:rPr>
          <w:rFonts w:ascii="Calibri" w:hAnsi="Calibri" w:cs="Calibri"/>
          <w:lang w:val="en-GB"/>
        </w:rPr>
        <w:t xml:space="preserve">Level (select the main one): Short cycle (EQF level 5) </w:t>
      </w:r>
      <w:sdt>
        <w:sdtPr>
          <w:rPr>
            <w:rFonts w:ascii="Calibri" w:hAnsi="Calibri" w:cs="Calibri"/>
            <w:lang w:val="en-GB"/>
          </w:rPr>
          <w:id w:val="1865860397"/>
          <w14:checkbox>
            <w14:checked w14:val="0"/>
            <w14:checkedState w14:val="2612" w14:font="MS Gothic"/>
            <w14:uncheckedState w14:val="2610" w14:font="MS Gothic"/>
          </w14:checkbox>
        </w:sdtPr>
        <w:sdtEndPr/>
        <w:sdtContent>
          <w:r w:rsidRPr="00144D0E">
            <w:rPr>
              <w:rFonts w:ascii="MS Gothic" w:eastAsia="MS Gothic" w:hAnsi="MS Gothic" w:cs="MS Gothic" w:hint="eastAsia"/>
              <w:lang w:val="en-GB"/>
            </w:rPr>
            <w:t>☐</w:t>
          </w:r>
        </w:sdtContent>
      </w:sdt>
      <w:r w:rsidRPr="00144D0E">
        <w:rPr>
          <w:rFonts w:ascii="Calibri" w:hAnsi="Calibri" w:cs="Calibri"/>
          <w:lang w:val="en-GB"/>
        </w:rPr>
        <w:t xml:space="preserve">; Bachelor or equivalent first cycle (EQF level 6) </w:t>
      </w:r>
      <w:sdt>
        <w:sdtPr>
          <w:rPr>
            <w:rFonts w:ascii="Calibri" w:hAnsi="Calibri" w:cs="Calibri"/>
            <w:lang w:val="en-GB"/>
          </w:rPr>
          <w:id w:val="-376010837"/>
          <w14:checkbox>
            <w14:checked w14:val="0"/>
            <w14:checkedState w14:val="2612" w14:font="MS Gothic"/>
            <w14:uncheckedState w14:val="2610" w14:font="MS Gothic"/>
          </w14:checkbox>
        </w:sdtPr>
        <w:sdtEndPr/>
        <w:sdtContent>
          <w:r w:rsidRPr="00144D0E">
            <w:rPr>
              <w:rFonts w:ascii="MS Gothic" w:eastAsia="MS Gothic" w:hAnsi="MS Gothic" w:cs="MS Gothic" w:hint="eastAsia"/>
              <w:lang w:val="en-GB"/>
            </w:rPr>
            <w:t>☐</w:t>
          </w:r>
        </w:sdtContent>
      </w:sdt>
      <w:r w:rsidRPr="00144D0E">
        <w:rPr>
          <w:rFonts w:ascii="Calibri" w:hAnsi="Calibri" w:cs="Calibri"/>
          <w:lang w:val="en-GB"/>
        </w:rPr>
        <w:t xml:space="preserve">; Master or equivalent second cycle (EQF level 7) </w:t>
      </w:r>
      <w:sdt>
        <w:sdtPr>
          <w:rPr>
            <w:rFonts w:ascii="Calibri" w:hAnsi="Calibri" w:cs="Calibri"/>
            <w:lang w:val="en-GB"/>
          </w:rPr>
          <w:id w:val="1937254667"/>
          <w14:checkbox>
            <w14:checked w14:val="0"/>
            <w14:checkedState w14:val="2612" w14:font="MS Gothic"/>
            <w14:uncheckedState w14:val="2610" w14:font="MS Gothic"/>
          </w14:checkbox>
        </w:sdtPr>
        <w:sdtEndPr/>
        <w:sdtContent>
          <w:r w:rsidRPr="00144D0E">
            <w:rPr>
              <w:rFonts w:ascii="MS Gothic" w:eastAsia="MS Gothic" w:hAnsi="MS Gothic" w:cs="MS Gothic" w:hint="eastAsia"/>
              <w:lang w:val="en-GB"/>
            </w:rPr>
            <w:t>☐</w:t>
          </w:r>
        </w:sdtContent>
      </w:sdt>
      <w:r w:rsidRPr="00144D0E">
        <w:rPr>
          <w:rFonts w:ascii="Calibri" w:hAnsi="Calibri" w:cs="Calibri"/>
          <w:lang w:val="en-GB"/>
        </w:rPr>
        <w:t xml:space="preserve">; Doctoral or equivalent third cycle (EQF level 8) </w:t>
      </w:r>
      <w:sdt>
        <w:sdtPr>
          <w:rPr>
            <w:rFonts w:ascii="Calibri" w:hAnsi="Calibri" w:cs="Calibri"/>
            <w:lang w:val="en-GB"/>
          </w:rPr>
          <w:id w:val="-1083216461"/>
          <w14:checkbox>
            <w14:checked w14:val="0"/>
            <w14:checkedState w14:val="2612" w14:font="MS Gothic"/>
            <w14:uncheckedState w14:val="2610" w14:font="MS Gothic"/>
          </w14:checkbox>
        </w:sdtPr>
        <w:sdtEndPr/>
        <w:sdtContent>
          <w:r w:rsidRPr="00144D0E">
            <w:rPr>
              <w:rFonts w:ascii="MS Gothic" w:eastAsia="MS Gothic" w:hAnsi="MS Gothic" w:cs="MS Gothic" w:hint="eastAsia"/>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 </w:t>
      </w:r>
      <w:sdt>
        <w:sdtPr>
          <w:rPr>
            <w:rFonts w:ascii="Calibri" w:hAnsi="Calibri" w:cs="Calibri"/>
            <w:color w:val="00B0F0"/>
          </w:rPr>
          <w:id w:val="-1853868955"/>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color w:val="00B0F0"/>
            </w:rPr>
            <w:t>☐</w:t>
          </w:r>
        </w:sdtContent>
      </w:sdt>
      <w:r w:rsidRPr="00144D0E">
        <w:rPr>
          <w:rFonts w:ascii="Calibri" w:hAnsi="Calibri" w:cs="Calibri"/>
          <w:color w:val="002060"/>
        </w:rPr>
        <w:t xml:space="preserve"> ; </w:t>
      </w:r>
    </w:p>
    <w:p w14:paraId="15696A47" w14:textId="7748BF84"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00B0F0"/>
          </w:rPr>
          <w:id w:val="-539199262"/>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color w:val="00B0F0"/>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00B0F0"/>
          </w:rPr>
          <w:id w:val="1106858348"/>
          <w14:checkbox>
            <w14:checked w14:val="0"/>
            <w14:checkedState w14:val="2612" w14:font="MS Gothic"/>
            <w14:uncheckedState w14:val="2610" w14:font="MS Gothic"/>
          </w14:checkbox>
        </w:sdtPr>
        <w:sdtEndPr/>
        <w:sdtContent>
          <w:r w:rsidR="00334D7E">
            <w:rPr>
              <w:rFonts w:ascii="MS Gothic" w:eastAsia="MS Gothic" w:hAnsi="MS Gothic" w:cs="Calibri" w:hint="eastAsia"/>
              <w:color w:val="00B0F0"/>
            </w:rPr>
            <w:t>☐</w:t>
          </w:r>
        </w:sdtContent>
      </w:sdt>
      <w:r w:rsidR="00334D7E">
        <w:rPr>
          <w:rFonts w:ascii="Calibri" w:hAnsi="Calibri" w:cs="Calibri"/>
          <w:color w:val="002060"/>
        </w:rPr>
        <w:t xml:space="preserve"> ;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00B0F0"/>
          </w:rPr>
          <w:id w:val="733439716"/>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color w:val="00B0F0"/>
            </w:rPr>
            <w:t>☐</w:t>
          </w:r>
        </w:sdtContent>
      </w:sdt>
      <w:r w:rsidRPr="00144D0E">
        <w:rPr>
          <w:rFonts w:ascii="Calibri" w:hAnsi="Calibri" w:cs="Calibri"/>
          <w:color w:val="002060"/>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26ED2C2E"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144D0E">
        <w:rPr>
          <w:rFonts w:ascii="Calibri" w:hAnsi="Calibri" w:cs="Calibri"/>
          <w:lang w:val="en-GB"/>
        </w:rPr>
        <w:t>Number of students at the receiving institution benefiting from the teaching programme: ………………</w:t>
      </w:r>
      <w:r w:rsidR="00334D7E">
        <w:rPr>
          <w:rFonts w:ascii="Calibri" w:hAnsi="Calibri" w:cs="Calibri"/>
          <w:lang w:val="en-GB"/>
        </w:rPr>
        <w:t>…………………………</w:t>
      </w:r>
    </w:p>
    <w:p w14:paraId="0470A739" w14:textId="71DDD0CC"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 xml:space="preserve">d’enseignement : </w:t>
      </w:r>
      <w:r w:rsidRPr="00144D0E">
        <w:rPr>
          <w:rFonts w:ascii="Calibri" w:hAnsi="Calibri" w:cs="Calibri"/>
          <w:color w:val="002060"/>
        </w:rPr>
        <w:t>……………</w:t>
      </w:r>
      <w:r w:rsidR="00334D7E">
        <w:rPr>
          <w:rFonts w:ascii="Calibri" w:hAnsi="Calibri" w:cs="Calibri"/>
          <w:color w:val="002060"/>
        </w:rPr>
        <w:t>…………………….</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22E392B3"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144D0E">
        <w:rPr>
          <w:rFonts w:ascii="Calibri" w:hAnsi="Calibri" w:cs="Calibri"/>
          <w:lang w:val="en-GB"/>
        </w:rPr>
        <w:t>N</w:t>
      </w:r>
      <w:r w:rsidR="00144D0E">
        <w:rPr>
          <w:rFonts w:ascii="Calibri" w:hAnsi="Calibri" w:cs="Calibri"/>
          <w:lang w:val="en-GB"/>
        </w:rPr>
        <w:t xml:space="preserve">umber of teaching hours / </w:t>
      </w:r>
      <w:proofErr w:type="spellStart"/>
      <w:r w:rsidR="00144D0E" w:rsidRPr="00144D0E">
        <w:rPr>
          <w:rFonts w:ascii="Calibri" w:hAnsi="Calibri" w:cs="Calibri"/>
          <w:color w:val="002060"/>
          <w:lang w:val="en-US"/>
        </w:rPr>
        <w:t>Nombre</w:t>
      </w:r>
      <w:proofErr w:type="spellEnd"/>
      <w:r w:rsidR="00144D0E" w:rsidRPr="00144D0E">
        <w:rPr>
          <w:rFonts w:ascii="Calibri" w:hAnsi="Calibri" w:cs="Calibri"/>
          <w:color w:val="002060"/>
          <w:lang w:val="en-US"/>
        </w:rPr>
        <w:t xml:space="preserve"> </w:t>
      </w:r>
      <w:proofErr w:type="spellStart"/>
      <w:r w:rsidR="00144D0E" w:rsidRPr="00144D0E">
        <w:rPr>
          <w:rFonts w:ascii="Calibri" w:hAnsi="Calibri" w:cs="Calibri"/>
          <w:color w:val="002060"/>
          <w:lang w:val="en-US"/>
        </w:rPr>
        <w:t>d’heures</w:t>
      </w:r>
      <w:proofErr w:type="spellEnd"/>
      <w:r w:rsidR="00144D0E" w:rsidRPr="00144D0E">
        <w:rPr>
          <w:rFonts w:ascii="Calibri" w:hAnsi="Calibri" w:cs="Calibri"/>
          <w:color w:val="002060"/>
          <w:lang w:val="en-US"/>
        </w:rPr>
        <w:t xml:space="preserve"> </w:t>
      </w:r>
      <w:proofErr w:type="spellStart"/>
      <w:proofErr w:type="gramStart"/>
      <w:r w:rsidR="00144D0E" w:rsidRPr="00144D0E">
        <w:rPr>
          <w:rFonts w:ascii="Calibri" w:hAnsi="Calibri" w:cs="Calibri"/>
          <w:color w:val="002060"/>
          <w:lang w:val="en-US"/>
        </w:rPr>
        <w:t>d’enseignement</w:t>
      </w:r>
      <w:proofErr w:type="spellEnd"/>
      <w:r w:rsidR="00144D0E" w:rsidRPr="00144D0E">
        <w:rPr>
          <w:rFonts w:ascii="Calibri" w:hAnsi="Calibri" w:cs="Calibri"/>
          <w:color w:val="002060"/>
          <w:lang w:val="en-US"/>
        </w:rPr>
        <w:t xml:space="preserve"> :</w:t>
      </w:r>
      <w:proofErr w:type="gramEnd"/>
      <w:r w:rsidR="00144D0E" w:rsidRPr="00144D0E">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4CA2E446" w:rsidR="00144D0E" w:rsidRPr="009E71E9" w:rsidRDefault="002800D1" w:rsidP="002800D1">
      <w:pPr>
        <w:pStyle w:val="Commentaire"/>
        <w:tabs>
          <w:tab w:val="left" w:pos="2552"/>
          <w:tab w:val="left" w:pos="3686"/>
          <w:tab w:val="left" w:pos="5954"/>
        </w:tabs>
        <w:spacing w:after="0"/>
        <w:ind w:right="-22"/>
        <w:rPr>
          <w:rFonts w:ascii="Calibri" w:hAnsi="Calibri" w:cs="Calibri"/>
        </w:rPr>
      </w:pPr>
      <w:proofErr w:type="spellStart"/>
      <w:r w:rsidRPr="009E71E9">
        <w:rPr>
          <w:rFonts w:ascii="Calibri" w:hAnsi="Calibri" w:cs="Calibri"/>
        </w:rPr>
        <w:t>Language</w:t>
      </w:r>
      <w:proofErr w:type="spellEnd"/>
      <w:r w:rsidR="00144D0E" w:rsidRPr="009E71E9">
        <w:rPr>
          <w:rFonts w:ascii="Calibri" w:hAnsi="Calibri" w:cs="Calibri"/>
        </w:rPr>
        <w:t xml:space="preserve"> of instruction / </w:t>
      </w:r>
      <w:r w:rsidR="00144D0E" w:rsidRPr="00144D0E">
        <w:rPr>
          <w:rFonts w:ascii="Calibri" w:hAnsi="Calibri" w:cs="Calibri"/>
          <w:color w:val="002060"/>
        </w:rPr>
        <w:t>Langue d’enseignement : …………………………………………</w:t>
      </w:r>
      <w:r w:rsidR="00334D7E">
        <w:rPr>
          <w:rFonts w:ascii="Calibri" w:hAnsi="Calibri" w:cs="Calibri"/>
          <w:color w:val="002060"/>
        </w:rPr>
        <w:t>…</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144D0E">
              <w:rPr>
                <w:rFonts w:ascii="Calibri" w:hAnsi="Calibri" w:cs="Calibri"/>
                <w:b/>
                <w:sz w:val="20"/>
                <w:lang w:val="en-GB"/>
              </w:rPr>
              <w:t>Ove</w:t>
            </w:r>
            <w:r w:rsidR="00144D0E">
              <w:rPr>
                <w:rFonts w:ascii="Calibri" w:hAnsi="Calibri" w:cs="Calibri"/>
                <w:b/>
                <w:sz w:val="20"/>
                <w:lang w:val="en-GB"/>
              </w:rPr>
              <w:t xml:space="preserve">rall objectives of the mobility /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144D0E" w:rsidRDefault="002800D1" w:rsidP="00144D0E">
            <w:pPr>
              <w:ind w:right="-22"/>
              <w:rPr>
                <w:rFonts w:ascii="Calibri" w:hAnsi="Calibri" w:cs="Calibri"/>
                <w:b/>
                <w:sz w:val="20"/>
                <w:lang w:val="en-GB"/>
              </w:rPr>
            </w:pPr>
            <w:r w:rsidRPr="00144D0E">
              <w:rPr>
                <w:rFonts w:ascii="Calibri" w:hAnsi="Calibri" w:cs="Calibri"/>
                <w:b/>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144D0E">
              <w:rPr>
                <w:rFonts w:ascii="Calibri" w:hAnsi="Calibri" w:cs="Calibri"/>
                <w:b/>
                <w:sz w:val="20"/>
                <w:lang w:val="en-GB"/>
              </w:rPr>
              <w:t>Co</w:t>
            </w:r>
            <w:r w:rsidR="00144D0E">
              <w:rPr>
                <w:rFonts w:ascii="Calibri" w:hAnsi="Calibri" w:cs="Calibri"/>
                <w:b/>
                <w:sz w:val="20"/>
                <w:lang w:val="en-GB"/>
              </w:rPr>
              <w:t xml:space="preserve">ntent of the teaching programme / </w:t>
            </w:r>
            <w:proofErr w:type="spellStart"/>
            <w:r w:rsidR="00144D0E" w:rsidRPr="00144D0E">
              <w:rPr>
                <w:rFonts w:ascii="Calibri" w:hAnsi="Calibri" w:cs="Calibri"/>
                <w:b/>
                <w:color w:val="002060"/>
                <w:sz w:val="20"/>
                <w:lang w:val="en-GB"/>
              </w:rPr>
              <w:t>Contenu</w:t>
            </w:r>
            <w:proofErr w:type="spellEnd"/>
            <w:r w:rsidR="00144D0E" w:rsidRPr="00144D0E">
              <w:rPr>
                <w:rFonts w:ascii="Calibri" w:hAnsi="Calibri" w:cs="Calibri"/>
                <w:b/>
                <w:color w:val="002060"/>
                <w:sz w:val="20"/>
                <w:lang w:val="en-GB"/>
              </w:rPr>
              <w:t xml:space="preserve"> du programme </w:t>
            </w:r>
            <w:proofErr w:type="spellStart"/>
            <w:r w:rsidR="00144D0E" w:rsidRPr="00144D0E">
              <w:rPr>
                <w:rFonts w:ascii="Calibri" w:hAnsi="Calibri" w:cs="Calibri"/>
                <w:b/>
                <w:color w:val="002060"/>
                <w:sz w:val="20"/>
                <w:lang w:val="en-GB"/>
              </w:rPr>
              <w:t>d’enseignement</w:t>
            </w:r>
            <w:proofErr w:type="spellEnd"/>
            <w:r w:rsidR="00144D0E" w:rsidRPr="00144D0E">
              <w:rPr>
                <w:rFonts w:ascii="Calibri" w:hAnsi="Calibri" w:cs="Calibri"/>
                <w:b/>
                <w:color w:val="002060"/>
                <w:sz w:val="20"/>
                <w:lang w:val="en-GB"/>
              </w:rPr>
              <w:t xml:space="preserve">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144D0E" w:rsidRDefault="002800D1" w:rsidP="00144D0E">
            <w:pPr>
              <w:ind w:left="-6" w:right="-22" w:firstLine="6"/>
              <w:rPr>
                <w:rFonts w:ascii="Calibri" w:hAnsi="Calibri" w:cs="Calibri"/>
                <w:b/>
                <w:sz w:val="20"/>
                <w:lang w:val="en-GB"/>
              </w:rPr>
            </w:pPr>
            <w:r w:rsidRPr="00144D0E">
              <w:rPr>
                <w:rFonts w:ascii="Calibri" w:hAnsi="Calibri" w:cs="Calibri"/>
                <w:b/>
                <w:sz w:val="20"/>
                <w:lang w:val="en-GB"/>
              </w:rPr>
              <w:t>Expected outcomes and impact (e.g. on the professional development of the teaching staff member and on the competences of students at both institutions):</w:t>
            </w:r>
          </w:p>
          <w:p w14:paraId="10C15296" w14:textId="77777777"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784CD74E" w14:textId="77777777" w:rsidR="00334D7E" w:rsidRPr="00976D5A" w:rsidRDefault="00334D7E">
      <w:pPr>
        <w:rPr>
          <w:rFonts w:ascii="Calibri" w:hAnsi="Calibri" w:cs="Calibri"/>
          <w:b/>
          <w:color w:val="002060"/>
          <w:sz w:val="20"/>
        </w:rPr>
      </w:pPr>
      <w:r w:rsidRPr="00976D5A">
        <w:rPr>
          <w:rFonts w:ascii="Calibri" w:hAnsi="Calibri" w:cs="Calibri"/>
          <w:b/>
          <w:color w:val="002060"/>
          <w:sz w:val="20"/>
        </w:rPr>
        <w:br w:type="page"/>
      </w:r>
    </w:p>
    <w:p w14:paraId="0E10DBF8" w14:textId="77777777" w:rsidR="00334D7E" w:rsidRPr="00334D7E" w:rsidRDefault="00334D7E" w:rsidP="00334D7E">
      <w:pPr>
        <w:keepNext/>
        <w:keepLines/>
        <w:tabs>
          <w:tab w:val="left" w:pos="426"/>
        </w:tabs>
        <w:ind w:hanging="567"/>
        <w:jc w:val="both"/>
        <w:rPr>
          <w:rFonts w:ascii="Calibri" w:eastAsia="Times New Roman" w:hAnsi="Calibri" w:cs="Calibri"/>
          <w:b/>
          <w:color w:val="002060"/>
          <w:sz w:val="20"/>
          <w:szCs w:val="20"/>
          <w:lang w:val="en-US" w:eastAsia="en-US"/>
        </w:rPr>
      </w:pPr>
      <w:proofErr w:type="spellStart"/>
      <w:r w:rsidRPr="00334D7E">
        <w:rPr>
          <w:rFonts w:ascii="Calibri" w:eastAsia="Times New Roman" w:hAnsi="Calibri" w:cs="Calibri"/>
          <w:b/>
          <w:color w:val="002060"/>
          <w:sz w:val="20"/>
          <w:szCs w:val="20"/>
          <w:highlight w:val="lightGray"/>
          <w:lang w:val="en-US" w:eastAsia="en-US"/>
        </w:rPr>
        <w:lastRenderedPageBreak/>
        <w:t>Annexe</w:t>
      </w:r>
      <w:proofErr w:type="spellEnd"/>
      <w:r w:rsidRPr="00334D7E">
        <w:rPr>
          <w:rFonts w:ascii="Calibri" w:eastAsia="Times New Roman" w:hAnsi="Calibri" w:cs="Calibri"/>
          <w:b/>
          <w:color w:val="002060"/>
          <w:sz w:val="20"/>
          <w:szCs w:val="20"/>
          <w:highlight w:val="lightGray"/>
          <w:lang w:val="en-US" w:eastAsia="en-US"/>
        </w:rPr>
        <w:t xml:space="preserve"> II</w:t>
      </w:r>
      <w:r w:rsidRPr="00334D7E">
        <w:rPr>
          <w:rFonts w:ascii="Calibri" w:eastAsia="Times New Roman" w:hAnsi="Calibri" w:cs="Calibri"/>
          <w:b/>
          <w:color w:val="002060"/>
          <w:sz w:val="20"/>
          <w:szCs w:val="20"/>
          <w:lang w:val="en-US" w:eastAsia="en-US"/>
        </w:rPr>
        <w:t xml:space="preserve"> </w:t>
      </w:r>
    </w:p>
    <w:p w14:paraId="36ADE946" w14:textId="0AFD6794" w:rsidR="00144D0E" w:rsidRPr="00144D0E" w:rsidRDefault="002800D1" w:rsidP="00144D0E">
      <w:pPr>
        <w:keepNext/>
        <w:keepLines/>
        <w:tabs>
          <w:tab w:val="left" w:pos="426"/>
        </w:tabs>
        <w:ind w:right="-22"/>
        <w:rPr>
          <w:rFonts w:ascii="Calibri" w:hAnsi="Calibri" w:cs="Calibri"/>
          <w:b/>
          <w:color w:val="002060"/>
          <w:sz w:val="20"/>
          <w:lang w:val="en-GB"/>
        </w:rPr>
      </w:pPr>
      <w:r w:rsidRPr="009E71E9">
        <w:rPr>
          <w:rFonts w:ascii="Calibri" w:hAnsi="Calibri" w:cs="Calibri"/>
          <w:b/>
          <w:color w:val="002060"/>
          <w:sz w:val="20"/>
          <w:lang w:val="en-US"/>
        </w:rPr>
        <w:br/>
      </w:r>
      <w:r w:rsidRPr="00144D0E">
        <w:rPr>
          <w:rFonts w:ascii="Calibri" w:hAnsi="Calibri" w:cs="Calibri"/>
          <w:b/>
          <w:sz w:val="20"/>
          <w:lang w:val="en-GB"/>
        </w:rPr>
        <w:t>COMMITMENT OF THE THREE PARTIES</w:t>
      </w:r>
      <w:r w:rsidR="00144D0E">
        <w:rPr>
          <w:rFonts w:ascii="Calibri" w:hAnsi="Calibri" w:cs="Calibri"/>
          <w:b/>
          <w:color w:val="002060"/>
          <w:sz w:val="20"/>
          <w:lang w:val="en-GB"/>
        </w:rPr>
        <w:t xml:space="preserve"> /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77777777" w:rsidR="002800D1" w:rsidRPr="00144D0E" w:rsidRDefault="002800D1" w:rsidP="007630A6">
      <w:pPr>
        <w:ind w:right="-22"/>
        <w:jc w:val="both"/>
        <w:rPr>
          <w:rFonts w:ascii="Calibri" w:hAnsi="Calibri" w:cs="Calibri"/>
          <w:sz w:val="16"/>
          <w:szCs w:val="16"/>
          <w:lang w:val="en-GB"/>
        </w:rPr>
      </w:pPr>
      <w:r w:rsidRPr="00144D0E">
        <w:rPr>
          <w:rFonts w:ascii="Calibri" w:hAnsi="Calibri" w:cs="Calibri"/>
          <w:sz w:val="16"/>
          <w:szCs w:val="16"/>
          <w:lang w:val="en-GB"/>
        </w:rPr>
        <w:t>By signing</w:t>
      </w:r>
      <w:r w:rsidRPr="00144D0E">
        <w:rPr>
          <w:rStyle w:val="Appeldenotedefin"/>
          <w:rFonts w:ascii="Calibri" w:hAnsi="Calibri" w:cs="Calibri"/>
          <w:sz w:val="16"/>
          <w:szCs w:val="16"/>
          <w:lang w:val="en-GB"/>
        </w:rPr>
        <w:endnoteReference w:id="8"/>
      </w:r>
      <w:r w:rsidRPr="00144D0E">
        <w:rPr>
          <w:rFonts w:ascii="Calibri" w:hAnsi="Calibri" w:cs="Calibri"/>
          <w:sz w:val="16"/>
          <w:szCs w:val="16"/>
          <w:lang w:val="en-GB"/>
        </w:rPr>
        <w:t xml:space="preserve"> this document, the teaching staff member, the sending institution/enterprise and the receiving institution confirm that they approve the proposed mobility agreement.</w:t>
      </w:r>
    </w:p>
    <w:p w14:paraId="48EC7D79" w14:textId="77777777" w:rsidR="00144D0E" w:rsidRPr="00144D0E" w:rsidRDefault="00144D0E" w:rsidP="007630A6">
      <w:pPr>
        <w:ind w:right="-22"/>
        <w:jc w:val="both"/>
        <w:rPr>
          <w:rFonts w:ascii="Calibri" w:hAnsi="Calibri" w:cs="Calibri"/>
          <w:color w:val="002060"/>
          <w:sz w:val="16"/>
          <w:szCs w:val="16"/>
        </w:rPr>
      </w:pPr>
      <w:r w:rsidRPr="00144D0E">
        <w:rPr>
          <w:rFonts w:ascii="Calibri" w:hAnsi="Calibri" w:cs="Calibri"/>
          <w:color w:val="002060"/>
          <w:sz w:val="16"/>
          <w:szCs w:val="16"/>
        </w:rPr>
        <w:t>En signant ce document, l’enseignant, l’établissement/l’entreprise d’envoi et l’établissement d’accueil confirment qu’ils approuvent le programme de mobilité proposé.</w:t>
      </w:r>
    </w:p>
    <w:p w14:paraId="1D798888" w14:textId="5191295C" w:rsidR="002800D1" w:rsidRPr="00144D0E" w:rsidRDefault="002800D1" w:rsidP="005F773F">
      <w:pPr>
        <w:ind w:right="-23"/>
        <w:jc w:val="both"/>
        <w:rPr>
          <w:rFonts w:ascii="Calibri" w:hAnsi="Calibri" w:cs="Calibri"/>
          <w:sz w:val="16"/>
          <w:szCs w:val="16"/>
        </w:rPr>
      </w:pPr>
    </w:p>
    <w:p w14:paraId="5A778E0A" w14:textId="77777777" w:rsidR="002800D1" w:rsidRPr="00144D0E" w:rsidRDefault="002800D1" w:rsidP="007630A6">
      <w:pPr>
        <w:ind w:right="-22"/>
        <w:jc w:val="both"/>
        <w:rPr>
          <w:rFonts w:ascii="Calibri" w:hAnsi="Calibri" w:cs="Calibri"/>
          <w:sz w:val="16"/>
          <w:szCs w:val="16"/>
          <w:lang w:val="is-IS"/>
        </w:rPr>
      </w:pPr>
      <w:r w:rsidRPr="00144D0E">
        <w:rPr>
          <w:rFonts w:ascii="Calibri" w:hAnsi="Calibri" w:cs="Calibri"/>
          <w:sz w:val="16"/>
          <w:szCs w:val="16"/>
          <w:lang w:val="en-GB"/>
        </w:rPr>
        <w:t>The sending higher education institution</w:t>
      </w:r>
      <w:r w:rsidRPr="00144D0E">
        <w:rPr>
          <w:rFonts w:ascii="Calibri" w:hAnsi="Calibri"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144D0E" w:rsidRDefault="00144D0E" w:rsidP="007630A6">
      <w:pPr>
        <w:ind w:right="-22"/>
        <w:jc w:val="both"/>
        <w:rPr>
          <w:rFonts w:ascii="Calibri" w:hAnsi="Calibri" w:cs="Calibri"/>
          <w:color w:val="002060"/>
          <w:sz w:val="16"/>
          <w:szCs w:val="16"/>
        </w:rPr>
      </w:pPr>
      <w:r w:rsidRPr="00144D0E">
        <w:rPr>
          <w:rFonts w:ascii="Calibri" w:hAnsi="Calibri" w:cs="Calibri"/>
          <w:color w:val="002060"/>
          <w:sz w:val="16"/>
          <w:szCs w:val="16"/>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144D0E" w:rsidRDefault="002800D1" w:rsidP="005F773F">
      <w:pPr>
        <w:ind w:right="-23"/>
        <w:jc w:val="both"/>
        <w:rPr>
          <w:rFonts w:ascii="Calibri" w:hAnsi="Calibri" w:cs="Calibri"/>
          <w:sz w:val="16"/>
          <w:szCs w:val="16"/>
        </w:rPr>
      </w:pPr>
    </w:p>
    <w:p w14:paraId="6D9CFA72" w14:textId="77777777" w:rsidR="002800D1" w:rsidRPr="00144D0E" w:rsidRDefault="002800D1" w:rsidP="007630A6">
      <w:pPr>
        <w:autoSpaceDE w:val="0"/>
        <w:autoSpaceDN w:val="0"/>
        <w:adjustRightInd w:val="0"/>
        <w:ind w:right="-22"/>
        <w:jc w:val="both"/>
        <w:rPr>
          <w:rFonts w:ascii="Calibri" w:hAnsi="Calibri" w:cs="Calibri"/>
          <w:sz w:val="16"/>
          <w:szCs w:val="16"/>
          <w:lang w:val="en-GB"/>
        </w:rPr>
      </w:pPr>
      <w:r w:rsidRPr="00144D0E">
        <w:rPr>
          <w:rFonts w:ascii="Calibri" w:hAnsi="Calibri" w:cs="Calibri"/>
          <w:sz w:val="16"/>
          <w:szCs w:val="16"/>
          <w:lang w:val="is-IS"/>
        </w:rPr>
        <w:t xml:space="preserve">The teaching staff member will share his/her </w:t>
      </w:r>
      <w:r w:rsidRPr="00144D0E">
        <w:rPr>
          <w:rFonts w:ascii="Calibri" w:hAnsi="Calibri" w:cs="Calibri"/>
          <w:sz w:val="16"/>
          <w:szCs w:val="16"/>
          <w:lang w:val="en-GB"/>
        </w:rPr>
        <w:t>experience, in particular its impact on his/her professional development and on the sending higher education institution, as a source of inspiration to others.</w:t>
      </w:r>
    </w:p>
    <w:p w14:paraId="4113257A" w14:textId="77777777" w:rsidR="00144D0E" w:rsidRPr="00144D0E" w:rsidRDefault="00144D0E" w:rsidP="007630A6">
      <w:pPr>
        <w:ind w:right="-22"/>
        <w:jc w:val="both"/>
        <w:rPr>
          <w:rFonts w:ascii="Calibri" w:hAnsi="Calibri" w:cs="Calibri"/>
          <w:color w:val="002060"/>
          <w:sz w:val="16"/>
          <w:szCs w:val="16"/>
        </w:rPr>
      </w:pPr>
      <w:r w:rsidRPr="00144D0E">
        <w:rPr>
          <w:rFonts w:ascii="Calibri" w:hAnsi="Calibri" w:cs="Calibri"/>
          <w:color w:val="002060"/>
          <w:sz w:val="16"/>
          <w:szCs w:val="16"/>
        </w:rPr>
        <w:t>L’enseignant partagera son expérience - en particulier l’impact sur son évolution professionnelle et sur l’établissement d’envoi – qui pourra s’avérer être une source d’inspiration pour d’autres.</w:t>
      </w:r>
    </w:p>
    <w:p w14:paraId="64C663CE" w14:textId="367B40EE" w:rsidR="002800D1" w:rsidRPr="00334D7E" w:rsidRDefault="002800D1" w:rsidP="005F773F">
      <w:pPr>
        <w:ind w:right="-23"/>
        <w:jc w:val="both"/>
        <w:rPr>
          <w:rFonts w:ascii="Calibri" w:hAnsi="Calibri" w:cs="Calibri"/>
          <w:sz w:val="16"/>
          <w:szCs w:val="16"/>
        </w:rPr>
      </w:pPr>
    </w:p>
    <w:p w14:paraId="29EFBDB0" w14:textId="77777777" w:rsidR="002800D1" w:rsidRPr="00144D0E" w:rsidRDefault="002800D1" w:rsidP="007630A6">
      <w:pPr>
        <w:autoSpaceDE w:val="0"/>
        <w:autoSpaceDN w:val="0"/>
        <w:adjustRightInd w:val="0"/>
        <w:ind w:right="-22"/>
        <w:jc w:val="both"/>
        <w:rPr>
          <w:rFonts w:ascii="Calibri" w:hAnsi="Calibri" w:cs="Calibri"/>
          <w:color w:val="000000" w:themeColor="text1"/>
          <w:sz w:val="16"/>
          <w:szCs w:val="16"/>
          <w:lang w:val="en-GB"/>
        </w:rPr>
      </w:pPr>
      <w:r w:rsidRPr="00144D0E">
        <w:rPr>
          <w:rFonts w:ascii="Calibri" w:hAnsi="Calibri" w:cs="Calibri"/>
          <w:color w:val="000000" w:themeColor="text1"/>
          <w:sz w:val="16"/>
          <w:szCs w:val="16"/>
          <w:lang w:val="en-GB"/>
        </w:rPr>
        <w:t>The teaching staff member and the beneficiary institution commit to the requirements set out in the grant agreement signed between them.</w:t>
      </w:r>
    </w:p>
    <w:p w14:paraId="1B0F3D9E" w14:textId="77777777" w:rsidR="00144D0E" w:rsidRPr="00144D0E" w:rsidRDefault="00144D0E" w:rsidP="007630A6">
      <w:pPr>
        <w:ind w:right="-22"/>
        <w:jc w:val="both"/>
        <w:rPr>
          <w:rFonts w:ascii="Calibri" w:hAnsi="Calibri" w:cs="Calibri"/>
          <w:color w:val="002060"/>
          <w:sz w:val="16"/>
          <w:szCs w:val="16"/>
        </w:rPr>
      </w:pPr>
      <w:r w:rsidRPr="00144D0E">
        <w:rPr>
          <w:rFonts w:ascii="Calibri" w:hAnsi="Calibri" w:cs="Calibri"/>
          <w:color w:val="002060"/>
          <w:sz w:val="16"/>
          <w:szCs w:val="16"/>
        </w:rPr>
        <w:t>L’enseignant et l’établissement bénéficiaire s’engagent à respecter les termes du contrat de mobilité signé par les deux parties.</w:t>
      </w:r>
    </w:p>
    <w:p w14:paraId="383A8E43" w14:textId="3D204BF8" w:rsidR="002800D1" w:rsidRPr="00144D0E" w:rsidRDefault="002800D1" w:rsidP="005F773F">
      <w:pPr>
        <w:ind w:right="-23"/>
        <w:jc w:val="both"/>
        <w:rPr>
          <w:rFonts w:ascii="Calibri" w:hAnsi="Calibri" w:cs="Calibri"/>
          <w:color w:val="000000" w:themeColor="text1"/>
          <w:sz w:val="16"/>
          <w:szCs w:val="16"/>
        </w:rPr>
      </w:pPr>
    </w:p>
    <w:p w14:paraId="3E9703DF" w14:textId="77777777" w:rsidR="00144D0E" w:rsidRPr="00144D0E" w:rsidRDefault="002800D1" w:rsidP="007630A6">
      <w:pPr>
        <w:ind w:right="-22"/>
        <w:jc w:val="both"/>
        <w:rPr>
          <w:rFonts w:ascii="Calibri" w:hAnsi="Calibri" w:cs="Calibri"/>
          <w:color w:val="002060"/>
          <w:sz w:val="16"/>
          <w:szCs w:val="16"/>
          <w:lang w:val="en-GB"/>
        </w:rPr>
      </w:pPr>
      <w:r w:rsidRPr="00144D0E">
        <w:rPr>
          <w:rFonts w:ascii="Calibri" w:hAnsi="Calibri" w:cs="Calibri"/>
          <w:sz w:val="16"/>
          <w:szCs w:val="16"/>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144D0E" w:rsidRDefault="00144D0E" w:rsidP="007630A6">
      <w:pPr>
        <w:ind w:right="-22"/>
        <w:jc w:val="both"/>
        <w:rPr>
          <w:rFonts w:ascii="Calibri" w:hAnsi="Calibri" w:cs="Calibri"/>
          <w:color w:val="002060"/>
          <w:sz w:val="16"/>
          <w:szCs w:val="16"/>
        </w:rPr>
      </w:pPr>
      <w:r w:rsidRPr="00144D0E">
        <w:rPr>
          <w:rFonts w:ascii="Calibri" w:hAnsi="Calibri" w:cs="Calibri"/>
          <w:color w:val="002060"/>
          <w:sz w:val="16"/>
          <w:szCs w:val="16"/>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144D0E">
              <w:rPr>
                <w:rFonts w:ascii="Calibri" w:hAnsi="Calibri" w:cs="Calibri"/>
                <w:b/>
                <w:sz w:val="20"/>
                <w:lang w:val="en-GB"/>
              </w:rPr>
              <w:t>The teaching staff member</w:t>
            </w:r>
            <w:r w:rsidR="00144D0E">
              <w:rPr>
                <w:rFonts w:ascii="Calibri" w:hAnsi="Calibri" w:cs="Calibri"/>
                <w:b/>
                <w:sz w:val="20"/>
                <w:lang w:val="en-GB"/>
              </w:rPr>
              <w:t xml:space="preserve"> / </w:t>
            </w:r>
            <w:proofErr w:type="spellStart"/>
            <w:r w:rsidR="00144D0E" w:rsidRPr="00144D0E">
              <w:rPr>
                <w:rFonts w:ascii="Calibri" w:hAnsi="Calibri" w:cs="Calibri"/>
                <w:b/>
                <w:color w:val="002060"/>
                <w:sz w:val="20"/>
                <w:lang w:val="en-GB"/>
              </w:rPr>
              <w:t>L’enseignant</w:t>
            </w:r>
            <w:proofErr w:type="spellEnd"/>
          </w:p>
          <w:p w14:paraId="4602033B" w14:textId="28DBF0B4" w:rsidR="00144D0E" w:rsidRPr="00144D0E" w:rsidRDefault="00144D0E" w:rsidP="00144D0E">
            <w:pPr>
              <w:tabs>
                <w:tab w:val="left" w:pos="6165"/>
              </w:tabs>
              <w:ind w:right="-22"/>
              <w:rPr>
                <w:rFonts w:ascii="Calibri" w:hAnsi="Calibri" w:cs="Calibri"/>
                <w:sz w:val="20"/>
                <w:lang w:val="en-GB"/>
              </w:rPr>
            </w:pPr>
            <w:r>
              <w:rPr>
                <w:rFonts w:ascii="Calibri" w:hAnsi="Calibri" w:cs="Calibri"/>
                <w:sz w:val="20"/>
                <w:lang w:val="en-GB"/>
              </w:rPr>
              <w:t xml:space="preserve">Name / </w:t>
            </w:r>
            <w:r w:rsidRPr="00144D0E">
              <w:rPr>
                <w:rFonts w:ascii="Calibri" w:hAnsi="Calibri" w:cs="Calibri"/>
                <w:color w:val="002060"/>
                <w:sz w:val="20"/>
                <w:lang w:val="en-US"/>
              </w:rPr>
              <w:t xml:space="preserve">Nom : </w:t>
            </w:r>
          </w:p>
          <w:p w14:paraId="75906922" w14:textId="073CDA3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144D0E">
              <w:rPr>
                <w:rFonts w:ascii="Calibri" w:hAnsi="Calibri" w:cs="Calibri"/>
                <w:b/>
                <w:sz w:val="20"/>
              </w:rPr>
              <w:t xml:space="preserve">The </w:t>
            </w:r>
            <w:proofErr w:type="spellStart"/>
            <w:r w:rsidRPr="00144D0E">
              <w:rPr>
                <w:rFonts w:ascii="Calibri" w:hAnsi="Calibri" w:cs="Calibri"/>
                <w:b/>
                <w:sz w:val="20"/>
              </w:rPr>
              <w:t>sending</w:t>
            </w:r>
            <w:proofErr w:type="spellEnd"/>
            <w:r w:rsidRPr="00144D0E">
              <w:rPr>
                <w:rFonts w:ascii="Calibri" w:hAnsi="Calibri" w:cs="Calibri"/>
                <w:b/>
                <w:sz w:val="20"/>
              </w:rPr>
              <w:t xml:space="preserve"> institution/</w:t>
            </w:r>
            <w:proofErr w:type="spellStart"/>
            <w:r w:rsidRPr="00144D0E">
              <w:rPr>
                <w:rFonts w:ascii="Calibri" w:hAnsi="Calibri" w:cs="Calibri"/>
                <w:b/>
                <w:sz w:val="20"/>
              </w:rPr>
              <w:t>enterprise</w:t>
            </w:r>
            <w:proofErr w:type="spellEnd"/>
            <w:r w:rsidR="00144D0E">
              <w:rPr>
                <w:rFonts w:ascii="Calibri" w:hAnsi="Calibri" w:cs="Calibri"/>
                <w:b/>
                <w:sz w:val="20"/>
              </w:rPr>
              <w:t xml:space="preserve"> / </w:t>
            </w:r>
            <w:r w:rsidR="00144D0E" w:rsidRPr="00144D0E">
              <w:rPr>
                <w:rFonts w:ascii="Calibri" w:hAnsi="Calibri" w:cs="Calibri"/>
                <w:b/>
                <w:color w:val="002060"/>
                <w:sz w:val="20"/>
              </w:rPr>
              <w:t>L’établissement d’envoi/l’entreprise</w:t>
            </w:r>
          </w:p>
          <w:p w14:paraId="32C79548" w14:textId="77777777" w:rsidR="002800D1" w:rsidRPr="00144D0E" w:rsidRDefault="002800D1" w:rsidP="00144D0E">
            <w:pPr>
              <w:tabs>
                <w:tab w:val="left" w:pos="3348"/>
                <w:tab w:val="left" w:pos="6183"/>
                <w:tab w:val="left" w:pos="6892"/>
              </w:tabs>
              <w:ind w:right="-22"/>
              <w:rPr>
                <w:rFonts w:ascii="Calibri" w:hAnsi="Calibri" w:cs="Calibri"/>
                <w:sz w:val="20"/>
                <w:lang w:val="en-US"/>
              </w:rPr>
            </w:pPr>
            <w:r w:rsidRPr="00144D0E">
              <w:rPr>
                <w:rFonts w:ascii="Calibri" w:hAnsi="Calibri" w:cs="Calibri"/>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144D0E" w14:paraId="183EA151" w14:textId="77777777" w:rsidTr="00144D0E">
        <w:trPr>
          <w:jc w:val="center"/>
        </w:trPr>
        <w:tc>
          <w:tcPr>
            <w:tcW w:w="8823" w:type="dxa"/>
            <w:shd w:val="clear" w:color="auto" w:fill="FFFFFF"/>
          </w:tcPr>
          <w:p w14:paraId="2953913C" w14:textId="77777777" w:rsidR="002800D1" w:rsidRPr="00144D0E" w:rsidRDefault="002800D1" w:rsidP="00144D0E">
            <w:pPr>
              <w:ind w:right="-22"/>
              <w:rPr>
                <w:rFonts w:ascii="Calibri" w:hAnsi="Calibri" w:cs="Calibri"/>
                <w:b/>
                <w:sz w:val="20"/>
                <w:lang w:val="en-GB"/>
              </w:rPr>
            </w:pPr>
            <w:r w:rsidRPr="00144D0E">
              <w:rPr>
                <w:rFonts w:ascii="Calibri" w:hAnsi="Calibri" w:cs="Calibri"/>
                <w:b/>
                <w:sz w:val="20"/>
                <w:lang w:val="en-GB"/>
              </w:rPr>
              <w:t>The receiving institution</w:t>
            </w:r>
          </w:p>
          <w:p w14:paraId="4180BA34" w14:textId="77777777" w:rsidR="00144D0E" w:rsidRPr="00144D0E" w:rsidRDefault="00144D0E" w:rsidP="00144D0E">
            <w:pPr>
              <w:ind w:right="-22"/>
              <w:rPr>
                <w:rFonts w:ascii="Calibri" w:hAnsi="Calibri" w:cs="Calibri"/>
                <w:b/>
                <w:color w:val="002060"/>
                <w:sz w:val="20"/>
                <w:lang w:val="en-GB"/>
              </w:rPr>
            </w:pPr>
            <w:proofErr w:type="spellStart"/>
            <w:r w:rsidRPr="00144D0E">
              <w:rPr>
                <w:rFonts w:ascii="Calibri" w:hAnsi="Calibri" w:cs="Calibri"/>
                <w:b/>
                <w:color w:val="002060"/>
                <w:sz w:val="20"/>
                <w:lang w:val="en-GB"/>
              </w:rPr>
              <w:t>L’établissement</w:t>
            </w:r>
            <w:proofErr w:type="spellEnd"/>
            <w:r w:rsidRPr="00144D0E">
              <w:rPr>
                <w:rFonts w:ascii="Calibri" w:hAnsi="Calibri" w:cs="Calibri"/>
                <w:b/>
                <w:color w:val="002060"/>
                <w:sz w:val="20"/>
                <w:lang w:val="en-GB"/>
              </w:rPr>
              <w:t xml:space="preserve"> </w:t>
            </w:r>
            <w:proofErr w:type="spellStart"/>
            <w:r w:rsidRPr="00144D0E">
              <w:rPr>
                <w:rFonts w:ascii="Calibri" w:hAnsi="Calibri" w:cs="Calibri"/>
                <w:b/>
                <w:color w:val="002060"/>
                <w:sz w:val="20"/>
                <w:lang w:val="en-GB"/>
              </w:rPr>
              <w:t>d’accueil</w:t>
            </w:r>
            <w:proofErr w:type="spellEnd"/>
          </w:p>
          <w:p w14:paraId="41783DAE" w14:textId="77777777" w:rsidR="00144D0E" w:rsidRPr="00144D0E" w:rsidRDefault="00144D0E" w:rsidP="00144D0E">
            <w:pPr>
              <w:ind w:right="-22"/>
              <w:rPr>
                <w:rFonts w:ascii="Calibri" w:hAnsi="Calibri" w:cs="Calibri"/>
                <w:b/>
                <w:color w:val="002060"/>
                <w:sz w:val="20"/>
                <w:lang w:val="en-GB"/>
              </w:rPr>
            </w:pPr>
          </w:p>
          <w:p w14:paraId="62C8229E" w14:textId="77777777" w:rsidR="002800D1" w:rsidRPr="00144D0E" w:rsidRDefault="002800D1" w:rsidP="00144D0E">
            <w:pPr>
              <w:tabs>
                <w:tab w:val="left" w:pos="3312"/>
                <w:tab w:val="left" w:pos="6147"/>
                <w:tab w:val="left" w:pos="6856"/>
              </w:tabs>
              <w:ind w:right="-22"/>
              <w:rPr>
                <w:rFonts w:ascii="Calibri" w:hAnsi="Calibri" w:cs="Calibri"/>
                <w:sz w:val="20"/>
                <w:lang w:val="en-GB"/>
              </w:rPr>
            </w:pPr>
            <w:r w:rsidRPr="00144D0E">
              <w:rPr>
                <w:rFonts w:ascii="Calibri" w:hAnsi="Calibri" w:cs="Calibri"/>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1A1BC32A" w:rsidR="002800D1" w:rsidRDefault="002800D1" w:rsidP="00144D0E">
            <w:pPr>
              <w:tabs>
                <w:tab w:val="left" w:pos="3312"/>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756FFBA5" w14:textId="77777777" w:rsidR="002800D1" w:rsidRPr="00144D0E" w:rsidRDefault="002800D1" w:rsidP="002800D1">
      <w:pPr>
        <w:spacing w:after="120"/>
        <w:ind w:right="-22"/>
        <w:rPr>
          <w:rFonts w:ascii="Calibri" w:hAnsi="Calibri" w:cs="Calibri"/>
          <w:b/>
          <w:color w:val="002060"/>
          <w:sz w:val="28"/>
          <w:lang w:val="en-GB"/>
        </w:rPr>
      </w:pPr>
    </w:p>
    <w:p w14:paraId="6415EEB0"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144D0E" w:rsidRDefault="002800D1" w:rsidP="00603183">
      <w:pPr>
        <w:spacing w:after="120"/>
        <w:ind w:right="-22"/>
        <w:jc w:val="both"/>
        <w:rPr>
          <w:rFonts w:ascii="Calibri" w:eastAsia="Times New Roman" w:hAnsi="Calibri" w:cs="Calibri"/>
          <w:b/>
          <w:color w:val="002060"/>
          <w:sz w:val="28"/>
          <w:szCs w:val="20"/>
          <w:lang w:eastAsia="en-US"/>
        </w:rPr>
      </w:pPr>
    </w:p>
    <w:p w14:paraId="6F3AD501" w14:textId="77777777" w:rsidR="00F92440" w:rsidRPr="00144D0E" w:rsidRDefault="00F92440" w:rsidP="00603183">
      <w:pPr>
        <w:spacing w:after="120"/>
        <w:ind w:right="-22"/>
        <w:jc w:val="both"/>
        <w:rPr>
          <w:rFonts w:ascii="Calibri" w:eastAsia="Times New Roman" w:hAnsi="Calibri" w:cs="Calibri"/>
          <w:b/>
          <w:color w:val="002060"/>
          <w:sz w:val="28"/>
          <w:szCs w:val="20"/>
          <w:lang w:eastAsia="en-US"/>
        </w:rPr>
        <w:sectPr w:rsidR="00F92440" w:rsidRPr="00144D0E" w:rsidSect="008E194A">
          <w:headerReference w:type="default" r:id="rId10"/>
          <w:footerReference w:type="default" r:id="rId11"/>
          <w:footnotePr>
            <w:numFmt w:val="chicago"/>
          </w:footnotePr>
          <w:endnotePr>
            <w:numFmt w:val="decimal"/>
          </w:endnotePr>
          <w:pgSz w:w="11906" w:h="16838"/>
          <w:pgMar w:top="1417" w:right="849" w:bottom="993" w:left="1417" w:header="708" w:footer="708" w:gutter="0"/>
          <w:cols w:space="708"/>
          <w:docGrid w:linePitch="360"/>
        </w:sectPr>
      </w:pPr>
    </w:p>
    <w:p w14:paraId="6BE4AACD" w14:textId="45BF9023" w:rsidR="008F4A67" w:rsidRPr="00900730" w:rsidRDefault="008F4A67" w:rsidP="00900730">
      <w:pPr>
        <w:pStyle w:val="Titre1"/>
        <w:spacing w:before="0"/>
        <w:jc w:val="center"/>
        <w:rPr>
          <w:rFonts w:ascii="Calibri" w:hAnsi="Calibri" w:cs="Calibri"/>
          <w:color w:val="auto"/>
          <w:sz w:val="26"/>
          <w:szCs w:val="26"/>
        </w:rPr>
      </w:pPr>
      <w:r w:rsidRPr="00144D0E">
        <w:rPr>
          <w:rFonts w:ascii="Calibri" w:hAnsi="Calibri" w:cs="Calibri"/>
          <w:color w:val="auto"/>
          <w:sz w:val="26"/>
          <w:szCs w:val="26"/>
        </w:rPr>
        <w:lastRenderedPageBreak/>
        <w:t>GENERAL CONDITIONS – STA</w:t>
      </w:r>
      <w:r w:rsidR="00900730">
        <w:rPr>
          <w:rFonts w:ascii="Calibri" w:hAnsi="Calibri" w:cs="Calibri"/>
          <w:color w:val="auto"/>
          <w:sz w:val="26"/>
          <w:szCs w:val="26"/>
        </w:rPr>
        <w:t xml:space="preserve"> / </w:t>
      </w:r>
      <w:r w:rsidRPr="00144D0E">
        <w:rPr>
          <w:rFonts w:ascii="Calibri" w:hAnsi="Calibri" w:cs="Calibri"/>
          <w:color w:val="002060"/>
          <w:sz w:val="26"/>
          <w:szCs w:val="26"/>
        </w:rPr>
        <w:t>CONDITIONS GENERALES - STA</w:t>
      </w:r>
    </w:p>
    <w:p w14:paraId="5652F7EB" w14:textId="77777777" w:rsidR="00603183" w:rsidRPr="00144D0E" w:rsidRDefault="00603183" w:rsidP="00603183">
      <w:pPr>
        <w:rPr>
          <w:rFonts w:ascii="Calibri" w:hAnsi="Calibri" w:cs="Calibri"/>
        </w:rPr>
      </w:pPr>
    </w:p>
    <w:p w14:paraId="6EA70440" w14:textId="093F18FF" w:rsidR="00603183" w:rsidRPr="00144D0E" w:rsidRDefault="00603183" w:rsidP="00603183">
      <w:pPr>
        <w:pBdr>
          <w:bottom w:val="single" w:sz="4" w:space="1" w:color="auto"/>
        </w:pBdr>
        <w:rPr>
          <w:rFonts w:ascii="Calibri" w:hAnsi="Calibri" w:cs="Calibri"/>
          <w:b/>
          <w:sz w:val="20"/>
          <w:szCs w:val="20"/>
        </w:rPr>
      </w:pPr>
      <w:r w:rsidRPr="00144D0E">
        <w:rPr>
          <w:rFonts w:ascii="Calibri" w:hAnsi="Calibri" w:cs="Calibri"/>
          <w:b/>
          <w:sz w:val="20"/>
          <w:szCs w:val="20"/>
        </w:rPr>
        <w:t>ARTICLE</w:t>
      </w:r>
      <w:r w:rsidR="004A48A1" w:rsidRPr="00144D0E">
        <w:rPr>
          <w:rFonts w:ascii="Calibri" w:hAnsi="Calibri" w:cs="Calibri"/>
          <w:b/>
          <w:sz w:val="20"/>
          <w:szCs w:val="20"/>
        </w:rPr>
        <w:t xml:space="preserve"> </w:t>
      </w:r>
      <w:r w:rsidR="00900730">
        <w:rPr>
          <w:rFonts w:ascii="Calibri" w:hAnsi="Calibri" w:cs="Calibri"/>
          <w:b/>
          <w:sz w:val="20"/>
          <w:szCs w:val="20"/>
        </w:rPr>
        <w:t xml:space="preserve">1 – LIABILITY / </w:t>
      </w:r>
      <w:r w:rsidR="00144D0E" w:rsidRPr="00144D0E">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144D0E">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144D0E">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TERMINATION OF THE AGREEMENT /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144D0E">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7777777"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144D0E">
        <w:rPr>
          <w:rFonts w:ascii="Calibri" w:hAnsi="Calibri" w:cs="Calibri"/>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Pr>
          <w:rFonts w:ascii="Calibri" w:hAnsi="Calibri" w:cs="Calibri"/>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77777777" w:rsidR="007057BF" w:rsidRPr="00144D0E" w:rsidRDefault="007057BF" w:rsidP="009453EB">
      <w:pPr>
        <w:jc w:val="both"/>
        <w:rPr>
          <w:rFonts w:ascii="Calibri" w:hAnsi="Calibri" w:cs="Calibri"/>
          <w:sz w:val="18"/>
          <w:szCs w:val="18"/>
          <w:lang w:val="en-US"/>
        </w:rPr>
      </w:pPr>
      <w:r w:rsidRPr="00144D0E">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proofErr w:type="spellStart"/>
      <w:r w:rsidRPr="00144D0E">
        <w:rPr>
          <w:rFonts w:ascii="Calibri" w:hAnsi="Calibri" w:cs="Calibri"/>
          <w:sz w:val="18"/>
          <w:szCs w:val="18"/>
          <w:lang w:val="en-US"/>
        </w:rPr>
        <w:t>organisation</w:t>
      </w:r>
      <w:proofErr w:type="spellEnd"/>
      <w:r w:rsidRPr="00144D0E">
        <w:rPr>
          <w:rFonts w:ascii="Calibri" w:hAnsi="Calibri" w:cs="Calibri"/>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DATA PROTECTION / </w:t>
      </w:r>
      <w:r w:rsidR="00144D0E" w:rsidRPr="00144D0E">
        <w:rPr>
          <w:rFonts w:ascii="Calibri" w:hAnsi="Calibri" w:cs="Calibri"/>
          <w:b/>
          <w:bCs/>
          <w:color w:val="002060"/>
          <w:spacing w:val="-4"/>
          <w:sz w:val="20"/>
          <w:szCs w:val="20"/>
        </w:rPr>
        <w:t>PROTECTION DES DONNEES</w:t>
      </w:r>
    </w:p>
    <w:p w14:paraId="11B57FB4" w14:textId="5CE59A24" w:rsidR="00603183" w:rsidRPr="00144D0E" w:rsidRDefault="00603183" w:rsidP="00603183">
      <w:pPr>
        <w:jc w:val="both"/>
        <w:rPr>
          <w:rFonts w:ascii="Calibri" w:hAnsi="Calibri" w:cs="Calibri"/>
          <w:sz w:val="18"/>
          <w:szCs w:val="18"/>
          <w:lang w:val="en-GB"/>
        </w:rPr>
      </w:pPr>
      <w:r w:rsidRPr="00144D0E">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6F063B36"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77777777" w:rsidR="00603183" w:rsidRPr="00144D0E" w:rsidRDefault="00603183" w:rsidP="00603183">
      <w:pPr>
        <w:jc w:val="both"/>
        <w:rPr>
          <w:rFonts w:ascii="Calibri" w:hAnsi="Calibri" w:cs="Calibri"/>
          <w:sz w:val="18"/>
          <w:szCs w:val="18"/>
          <w:lang w:val="en-GB"/>
        </w:rPr>
      </w:pPr>
      <w:r w:rsidRPr="00144D0E">
        <w:rPr>
          <w:rFonts w:ascii="Calibri" w:hAnsi="Calibri" w:cs="Calibri"/>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t>
      </w:r>
      <w:r w:rsidRPr="00144D0E">
        <w:rPr>
          <w:rFonts w:ascii="Calibri" w:hAnsi="Calibri" w:cs="Calibri"/>
          <w:sz w:val="18"/>
          <w:szCs w:val="18"/>
          <w:lang w:val="en-GB"/>
        </w:rPr>
        <w:lastRenderedPageBreak/>
        <w:t>with the CNIL with regard to the use of these data by the sending institution, the National Agency, or to the European Data Protection Supervisor with regard to the use of the data by the European Commission.</w:t>
      </w:r>
    </w:p>
    <w:p w14:paraId="1C7E6D62"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144D0E" w:rsidRDefault="00603183" w:rsidP="00603183">
      <w:pPr>
        <w:rPr>
          <w:rFonts w:ascii="Calibri" w:hAnsi="Calibri" w:cs="Calibri"/>
          <w:sz w:val="18"/>
          <w:szCs w:val="18"/>
          <w:lang w:val="en-US"/>
        </w:rPr>
      </w:pPr>
      <w:r w:rsidRPr="00144D0E">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144D0E">
        <w:rPr>
          <w:rFonts w:ascii="Calibri" w:hAnsi="Calibri" w:cs="Calibri"/>
          <w:sz w:val="18"/>
          <w:szCs w:val="18"/>
          <w:lang w:val="en-US"/>
        </w:rPr>
        <w:t>authorised</w:t>
      </w:r>
      <w:proofErr w:type="spellEnd"/>
      <w:r w:rsidRPr="00144D0E">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279728CD" w14:textId="77777777" w:rsidR="00334D7E" w:rsidRDefault="00334D7E" w:rsidP="009453EB">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06409432" w14:textId="77777777" w:rsidR="00334D7E" w:rsidRPr="00144D0E" w:rsidRDefault="00334D7E" w:rsidP="009453EB">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777EC45A" w14:textId="481C71A5" w:rsidR="00334D7E" w:rsidRPr="008F2727" w:rsidRDefault="00334D7E" w:rsidP="009453EB">
      <w:pPr>
        <w:pStyle w:val="Notedefin"/>
        <w:spacing w:after="100"/>
        <w:jc w:val="both"/>
        <w:rPr>
          <w:rFonts w:ascii="Verdana" w:hAnsi="Verdana"/>
          <w:sz w:val="16"/>
          <w:szCs w:val="16"/>
        </w:rPr>
      </w:pPr>
    </w:p>
  </w:endnote>
  <w:endnote w:id="2">
    <w:p w14:paraId="027EC24E" w14:textId="77777777" w:rsidR="00334D7E" w:rsidRPr="00144D0E" w:rsidRDefault="00334D7E" w:rsidP="009453EB">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w:t>
      </w:r>
      <w:r w:rsidRPr="00F113AB">
        <w:rPr>
          <w:rFonts w:ascii="Verdana" w:hAnsi="Verdana"/>
          <w:sz w:val="16"/>
          <w:szCs w:val="16"/>
          <w:lang w:val="en-US"/>
        </w:rPr>
        <w:t>&gt; 20 years of experience).</w:t>
      </w:r>
      <w:r w:rsidRPr="00144D0E">
        <w:rPr>
          <w:rFonts w:ascii="Verdana" w:hAnsi="Verdana"/>
          <w:b/>
          <w:color w:val="002060"/>
          <w:sz w:val="16"/>
          <w:szCs w:val="16"/>
          <w:lang w:val="en-US"/>
        </w:rPr>
        <w:t xml:space="preserve"> </w:t>
      </w:r>
    </w:p>
    <w:p w14:paraId="20A05735" w14:textId="77777777" w:rsidR="00334D7E" w:rsidRPr="00144D0E" w:rsidRDefault="00334D7E" w:rsidP="009453EB">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6DE722F6" w14:textId="3F905F2F" w:rsidR="00334D7E" w:rsidRPr="009F38E0" w:rsidRDefault="00334D7E" w:rsidP="009453EB">
      <w:pPr>
        <w:pStyle w:val="Notedefin"/>
        <w:ind w:left="142"/>
        <w:jc w:val="both"/>
        <w:rPr>
          <w:rFonts w:ascii="Verdana" w:hAnsi="Verdana"/>
          <w:sz w:val="16"/>
          <w:szCs w:val="16"/>
        </w:rPr>
      </w:pPr>
    </w:p>
  </w:endnote>
  <w:endnote w:id="3">
    <w:p w14:paraId="57352BF4" w14:textId="77777777" w:rsidR="00334D7E" w:rsidRDefault="00334D7E" w:rsidP="009453E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14:paraId="346E8468" w14:textId="77777777" w:rsidR="00334D7E" w:rsidRPr="00144D0E" w:rsidRDefault="00334D7E" w:rsidP="009453EB">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3EFDB75" w14:textId="1C098636" w:rsidR="00334D7E" w:rsidRPr="009F38E0" w:rsidRDefault="00334D7E" w:rsidP="009453EB">
      <w:pPr>
        <w:pStyle w:val="Notedefin"/>
        <w:ind w:left="142"/>
        <w:jc w:val="both"/>
        <w:rPr>
          <w:rFonts w:ascii="Verdana" w:hAnsi="Verdana"/>
          <w:sz w:val="16"/>
          <w:szCs w:val="16"/>
        </w:rPr>
      </w:pPr>
    </w:p>
  </w:endnote>
  <w:endnote w:id="4">
    <w:p w14:paraId="43C2D206" w14:textId="77777777" w:rsidR="00334D7E" w:rsidRDefault="00334D7E" w:rsidP="009453E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p w14:paraId="57980C35" w14:textId="77777777" w:rsidR="00334D7E" w:rsidRPr="00144D0E" w:rsidRDefault="00334D7E" w:rsidP="009453EB">
      <w:pPr>
        <w:pStyle w:val="Notedefin"/>
        <w:ind w:left="142"/>
        <w:jc w:val="both"/>
        <w:rPr>
          <w:rFonts w:ascii="Verdana" w:hAnsi="Verdana"/>
          <w:color w:val="002060"/>
          <w:sz w:val="16"/>
          <w:szCs w:val="16"/>
        </w:rPr>
      </w:pPr>
      <w:r w:rsidRPr="00144D0E">
        <w:rPr>
          <w:rFonts w:ascii="Verdana" w:hAnsi="Verdana"/>
          <w:color w:val="002060"/>
          <w:sz w:val="16"/>
          <w:szCs w:val="16"/>
        </w:rPr>
        <w:t>Toutes les références à « </w:t>
      </w:r>
      <w:r w:rsidRPr="00144D0E">
        <w:rPr>
          <w:rFonts w:ascii="Verdana" w:hAnsi="Verdana"/>
          <w:b/>
          <w:color w:val="002060"/>
          <w:sz w:val="16"/>
          <w:szCs w:val="16"/>
        </w:rPr>
        <w:t>l’entreprise</w:t>
      </w:r>
      <w:r w:rsidRPr="00144D0E">
        <w:rPr>
          <w:rFonts w:ascii="Verdana" w:hAnsi="Verdana"/>
          <w:color w:val="002060"/>
          <w:sz w:val="16"/>
          <w:szCs w:val="16"/>
        </w:rPr>
        <w:t> » concernent uniquement les mobilités des personnels entre pays programme ou les projets de renforcement de la capacité.</w:t>
      </w:r>
    </w:p>
    <w:p w14:paraId="2FC11CAC" w14:textId="4D4B2A06" w:rsidR="00334D7E" w:rsidRPr="000833FE" w:rsidRDefault="00334D7E" w:rsidP="009453EB">
      <w:pPr>
        <w:pStyle w:val="Notedefin"/>
        <w:ind w:left="142"/>
        <w:jc w:val="both"/>
        <w:rPr>
          <w:rFonts w:ascii="Verdana" w:hAnsi="Verdana"/>
          <w:sz w:val="16"/>
          <w:szCs w:val="16"/>
        </w:rPr>
      </w:pPr>
    </w:p>
  </w:endnote>
  <w:endnote w:id="5">
    <w:p w14:paraId="1E75BD91" w14:textId="77777777" w:rsidR="00334D7E" w:rsidRDefault="00334D7E" w:rsidP="009453EB">
      <w:pPr>
        <w:pStyle w:val="Notedefin"/>
        <w:ind w:left="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4C87E4E2" w14:textId="77777777" w:rsidR="00334D7E" w:rsidRPr="00144D0E" w:rsidRDefault="00334D7E" w:rsidP="009453EB">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E8C494" w14:textId="3869C3C3" w:rsidR="00334D7E" w:rsidRPr="000833FE" w:rsidRDefault="00334D7E" w:rsidP="009453EB">
      <w:pPr>
        <w:pStyle w:val="Notedefin"/>
        <w:ind w:left="142"/>
        <w:jc w:val="both"/>
        <w:rPr>
          <w:rFonts w:ascii="Verdana" w:hAnsi="Verdana"/>
          <w:sz w:val="16"/>
          <w:szCs w:val="16"/>
        </w:rPr>
      </w:pPr>
    </w:p>
  </w:endnote>
  <w:endnote w:id="6">
    <w:p w14:paraId="38CA5947" w14:textId="77777777" w:rsidR="00334D7E" w:rsidRDefault="00334D7E" w:rsidP="009453EB">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p w14:paraId="45CFC7D8" w14:textId="7B77E5A4" w:rsidR="00334D7E" w:rsidRDefault="00334D7E" w:rsidP="009453EB">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F327525" w14:textId="77777777" w:rsidR="00334D7E" w:rsidRPr="000833FE" w:rsidRDefault="00334D7E" w:rsidP="009453EB">
      <w:pPr>
        <w:pStyle w:val="Notedefin"/>
        <w:ind w:left="142"/>
        <w:jc w:val="both"/>
        <w:rPr>
          <w:rFonts w:ascii="Verdana" w:hAnsi="Verdana"/>
          <w:sz w:val="16"/>
          <w:szCs w:val="16"/>
        </w:rPr>
      </w:pPr>
    </w:p>
  </w:endnote>
  <w:endnote w:id="7">
    <w:p w14:paraId="5DC4F7D0" w14:textId="77777777" w:rsidR="00334D7E" w:rsidRDefault="00334D7E" w:rsidP="009453EB">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Lienhypertexte"/>
            <w:rFonts w:ascii="Verdana" w:hAnsi="Verdana"/>
            <w:sz w:val="16"/>
            <w:szCs w:val="16"/>
            <w:lang w:val="en-GB"/>
          </w:rPr>
          <w:t>http://ec.europa.eu/education/tools/isced-f_en.htm</w:t>
        </w:r>
      </w:hyperlink>
      <w:r>
        <w:rPr>
          <w:rFonts w:ascii="Verdana" w:hAnsi="Verdana"/>
          <w:sz w:val="16"/>
          <w:szCs w:val="16"/>
          <w:lang w:val="en-GB"/>
        </w:rPr>
        <w:t xml:space="preserve">) </w:t>
      </w:r>
      <w:r w:rsidRPr="002F549E">
        <w:rPr>
          <w:rFonts w:ascii="Verdana" w:hAnsi="Verdana"/>
          <w:sz w:val="16"/>
          <w:szCs w:val="16"/>
          <w:lang w:val="en-GB"/>
        </w:rPr>
        <w:t>should be used to find the ISCED 2013 detailed field of education and training.</w:t>
      </w:r>
    </w:p>
    <w:p w14:paraId="3CEEAB59" w14:textId="77777777" w:rsidR="00334D7E" w:rsidRPr="00144D0E" w:rsidRDefault="00C94344" w:rsidP="009453EB">
      <w:pPr>
        <w:ind w:left="142"/>
        <w:jc w:val="both"/>
        <w:rPr>
          <w:rFonts w:ascii="Verdana" w:hAnsi="Verdana" w:cstheme="minorHAnsi"/>
          <w:color w:val="002060"/>
          <w:sz w:val="16"/>
          <w:szCs w:val="16"/>
        </w:rPr>
      </w:pPr>
      <w:hyperlink r:id="rId5" w:history="1">
        <w:r w:rsidR="00334D7E" w:rsidRPr="00144D0E">
          <w:rPr>
            <w:rStyle w:val="Lienhypertexte"/>
            <w:rFonts w:ascii="Verdana" w:hAnsi="Verdana" w:cstheme="minorHAnsi"/>
            <w:b/>
            <w:color w:val="002060"/>
            <w:sz w:val="16"/>
            <w:szCs w:val="16"/>
          </w:rPr>
          <w:t>L’outil de recherche CITE-F 2013</w:t>
        </w:r>
      </w:hyperlink>
      <w:r w:rsidR="00334D7E" w:rsidRPr="00144D0E">
        <w:rPr>
          <w:rFonts w:ascii="Verdana" w:hAnsi="Verdana" w:cstheme="minorHAnsi"/>
          <w:b/>
          <w:color w:val="002060"/>
          <w:sz w:val="16"/>
          <w:szCs w:val="16"/>
        </w:rPr>
        <w:t xml:space="preserve"> </w:t>
      </w:r>
      <w:r w:rsidR="00334D7E" w:rsidRPr="00144D0E">
        <w:rPr>
          <w:rFonts w:ascii="Verdana" w:hAnsi="Verdana" w:cstheme="minorHAnsi"/>
          <w:color w:val="002060"/>
          <w:sz w:val="16"/>
          <w:szCs w:val="16"/>
        </w:rPr>
        <w:t xml:space="preserve">(disponible sur </w:t>
      </w:r>
      <w:hyperlink r:id="rId6" w:history="1">
        <w:r w:rsidR="00334D7E" w:rsidRPr="000833FE">
          <w:rPr>
            <w:rStyle w:val="Lienhypertexte"/>
            <w:rFonts w:ascii="Verdana" w:hAnsi="Verdana"/>
            <w:sz w:val="16"/>
            <w:szCs w:val="16"/>
          </w:rPr>
          <w:t>http://ec.europa.eu/education/tools/isced-f_fr.htm</w:t>
        </w:r>
      </w:hyperlink>
      <w:r w:rsidR="00334D7E" w:rsidRPr="00144D0E">
        <w:rPr>
          <w:rStyle w:val="Lienhypertexte"/>
          <w:rFonts w:ascii="Verdana" w:hAnsi="Verdana" w:cstheme="minorHAnsi"/>
          <w:color w:val="002060"/>
          <w:sz w:val="16"/>
          <w:szCs w:val="16"/>
        </w:rPr>
        <w:t>)</w:t>
      </w:r>
      <w:r w:rsidR="00334D7E" w:rsidRPr="00144D0E">
        <w:rPr>
          <w:rFonts w:ascii="Verdana" w:hAnsi="Verdana" w:cstheme="minorHAnsi"/>
          <w:color w:val="002060"/>
          <w:sz w:val="16"/>
          <w:szCs w:val="16"/>
        </w:rPr>
        <w:t xml:space="preserve"> devra être utilisé pour trouver précisément le domaine d’enseignement et de formation CTE-F 2013.</w:t>
      </w:r>
    </w:p>
    <w:p w14:paraId="57854DD2" w14:textId="4B4F514C" w:rsidR="00334D7E" w:rsidRPr="000833FE" w:rsidRDefault="00334D7E" w:rsidP="009453EB">
      <w:pPr>
        <w:jc w:val="both"/>
        <w:rPr>
          <w:rFonts w:ascii="Verdana" w:hAnsi="Verdana"/>
          <w:sz w:val="16"/>
          <w:szCs w:val="16"/>
        </w:rPr>
      </w:pPr>
    </w:p>
  </w:endnote>
  <w:endnote w:id="8">
    <w:p w14:paraId="30074A74" w14:textId="77777777" w:rsidR="00334D7E" w:rsidRDefault="00334D7E" w:rsidP="009453EB">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14:paraId="22C023D3" w14:textId="51919C3D" w:rsidR="00334D7E" w:rsidRPr="009453EB" w:rsidRDefault="00334D7E" w:rsidP="009453EB">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130D" w14:textId="7B5AAE35" w:rsidR="00976D5A" w:rsidRDefault="00976D5A" w:rsidP="00976D5A">
    <w:pPr>
      <w:pStyle w:val="Pieddepage"/>
      <w:tabs>
        <w:tab w:val="clear" w:pos="4536"/>
      </w:tabs>
      <w:jc w:val="both"/>
      <w:rPr>
        <w:rFonts w:asciiTheme="majorHAnsi" w:hAnsiTheme="majorHAnsi" w:cstheme="majorHAnsi"/>
        <w:noProof/>
      </w:rPr>
    </w:pPr>
    <w:sdt>
      <w:sdtPr>
        <w:rPr>
          <w:rFonts w:asciiTheme="majorHAnsi" w:hAnsiTheme="majorHAnsi" w:cstheme="majorHAnsi"/>
        </w:rPr>
        <w:id w:val="374212743"/>
        <w:docPartObj>
          <w:docPartGallery w:val="Page Numbers (Bottom of Page)"/>
          <w:docPartUnique/>
        </w:docPartObj>
      </w:sdtPr>
      <w:sdtConten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Content>
    </w:sdt>
  </w:p>
  <w:p w14:paraId="4BD3A803" w14:textId="769845CF" w:rsidR="00976D5A" w:rsidRPr="00976D5A" w:rsidRDefault="00C94344" w:rsidP="00976D5A">
    <w:pPr>
      <w:pStyle w:val="Pieddepage"/>
      <w:tabs>
        <w:tab w:val="clear" w:pos="4536"/>
      </w:tabs>
      <w:jc w:val="both"/>
      <w:rPr>
        <w:rFonts w:asciiTheme="majorHAnsi" w:hAnsiTheme="majorHAnsi" w:cstheme="majorHAnsi"/>
        <w:noProof/>
        <w:color w:val="4F81BD" w:themeColor="accent1"/>
      </w:rPr>
    </w:pPr>
    <w:r w:rsidRPr="009E71E9">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9C66F81" wp14:editId="0B2EE7D5">
              <wp:simplePos x="0" y="0"/>
              <wp:positionH relativeFrom="page">
                <wp:posOffset>6590489</wp:posOffset>
              </wp:positionH>
              <wp:positionV relativeFrom="page">
                <wp:posOffset>9936804</wp:posOffset>
              </wp:positionV>
              <wp:extent cx="821988" cy="685800"/>
              <wp:effectExtent l="0" t="0" r="0" b="0"/>
              <wp:wrapNone/>
              <wp:docPr id="1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988" cy="685800"/>
                      </a:xfrm>
                      <a:prstGeom prst="triangle">
                        <a:avLst>
                          <a:gd name="adj" fmla="val 100000"/>
                        </a:avLst>
                      </a:prstGeom>
                      <a:solidFill>
                        <a:schemeClr val="accent1"/>
                      </a:solidFill>
                      <a:extLst/>
                    </wps:spPr>
                    <wps:txbx>
                      <w:txbxContent>
                        <w:p w14:paraId="3BD1E291" w14:textId="77777777" w:rsidR="00334D7E" w:rsidRPr="00976D5A" w:rsidRDefault="00334D7E" w:rsidP="009E71E9">
                          <w:pPr>
                            <w:jc w:val="center"/>
                            <w:rPr>
                              <w:rFonts w:asciiTheme="majorHAnsi" w:eastAsiaTheme="majorEastAsia" w:hAnsiTheme="majorHAnsi" w:cstheme="majorBidi"/>
                              <w:b/>
                              <w:color w:val="FFFFFF" w:themeColor="background1"/>
                              <w:sz w:val="32"/>
                              <w:szCs w:val="32"/>
                            </w:rPr>
                          </w:pPr>
                          <w:r w:rsidRPr="00976D5A">
                            <w:rPr>
                              <w:b/>
                              <w:sz w:val="32"/>
                              <w:szCs w:val="32"/>
                            </w:rPr>
                            <w:fldChar w:fldCharType="begin"/>
                          </w:r>
                          <w:r w:rsidRPr="00976D5A">
                            <w:rPr>
                              <w:b/>
                              <w:sz w:val="32"/>
                              <w:szCs w:val="32"/>
                            </w:rPr>
                            <w:instrText>PAGE    \* MERGEFORMAT</w:instrText>
                          </w:r>
                          <w:r w:rsidRPr="00976D5A">
                            <w:rPr>
                              <w:b/>
                              <w:sz w:val="32"/>
                              <w:szCs w:val="32"/>
                            </w:rPr>
                            <w:fldChar w:fldCharType="separate"/>
                          </w:r>
                          <w:r w:rsidR="00C94344" w:rsidRPr="00C94344">
                            <w:rPr>
                              <w:rFonts w:asciiTheme="majorHAnsi" w:eastAsiaTheme="majorEastAsia" w:hAnsiTheme="majorHAnsi" w:cstheme="majorBidi"/>
                              <w:b/>
                              <w:noProof/>
                              <w:color w:val="FFFFFF" w:themeColor="background1"/>
                              <w:sz w:val="32"/>
                              <w:szCs w:val="32"/>
                            </w:rPr>
                            <w:t>9</w:t>
                          </w:r>
                          <w:r w:rsidRPr="00976D5A">
                            <w:rPr>
                              <w:rFonts w:asciiTheme="majorHAnsi" w:eastAsiaTheme="majorEastAsia" w:hAnsiTheme="majorHAnsi" w:cstheme="majorBidi"/>
                              <w:b/>
                              <w:color w:val="FFFFFF" w:themeColor="background1"/>
                              <w:sz w:val="32"/>
                              <w:szCs w:val="32"/>
                            </w:rPr>
                            <w:fldChar w:fldCharType="end"/>
                          </w:r>
                        </w:p>
                        <w:p w14:paraId="7DEDBABA" w14:textId="77777777" w:rsidR="00334D7E" w:rsidRDefault="00334D7E" w:rsidP="009E71E9">
                          <w:pPr>
                            <w:jc w:val="center"/>
                            <w:rPr>
                              <w:rFonts w:asciiTheme="majorHAnsi" w:eastAsiaTheme="majorEastAsia" w:hAnsiTheme="majorHAnsi" w:cstheme="majorBidi"/>
                              <w:color w:val="FFFFFF" w:themeColor="background1"/>
                              <w:sz w:val="40"/>
                              <w:szCs w:val="40"/>
                            </w:rPr>
                          </w:pPr>
                        </w:p>
                        <w:p w14:paraId="24215A8C" w14:textId="77777777" w:rsidR="00334D7E" w:rsidRDefault="00334D7E" w:rsidP="009E71E9">
                          <w:pPr>
                            <w:jc w:val="center"/>
                            <w:rPr>
                              <w:rFonts w:asciiTheme="majorHAnsi" w:eastAsiaTheme="majorEastAsia" w:hAnsiTheme="majorHAnsi" w:cstheme="majorBidi"/>
                              <w:color w:val="FFFFFF" w:themeColor="background1"/>
                              <w:sz w:val="40"/>
                              <w:szCs w:val="40"/>
                            </w:rPr>
                          </w:pPr>
                        </w:p>
                        <w:p w14:paraId="2E9B72C5" w14:textId="77777777" w:rsidR="00334D7E" w:rsidRPr="00C12983" w:rsidRDefault="00334D7E" w:rsidP="009E71E9">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left:0;text-align:left;margin-left:518.95pt;margin-top:782.45pt;width:64.7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" adj="21600" fillcolor="#4f81bd [3204]" stroked="f">
              <v:textbox>
                <w:txbxContent>
                  <w:p w14:paraId="3BD1E291" w14:textId="77777777" w:rsidR="00334D7E" w:rsidRPr="00976D5A" w:rsidRDefault="00334D7E" w:rsidP="009E71E9">
                    <w:pPr>
                      <w:jc w:val="center"/>
                      <w:rPr>
                        <w:rFonts w:asciiTheme="majorHAnsi" w:eastAsiaTheme="majorEastAsia" w:hAnsiTheme="majorHAnsi" w:cstheme="majorBidi"/>
                        <w:b/>
                        <w:color w:val="FFFFFF" w:themeColor="background1"/>
                        <w:sz w:val="32"/>
                        <w:szCs w:val="32"/>
                      </w:rPr>
                    </w:pPr>
                    <w:r w:rsidRPr="00976D5A">
                      <w:rPr>
                        <w:b/>
                        <w:sz w:val="32"/>
                        <w:szCs w:val="32"/>
                      </w:rPr>
                      <w:fldChar w:fldCharType="begin"/>
                    </w:r>
                    <w:r w:rsidRPr="00976D5A">
                      <w:rPr>
                        <w:b/>
                        <w:sz w:val="32"/>
                        <w:szCs w:val="32"/>
                      </w:rPr>
                      <w:instrText>PAGE    \* MERGEFORMAT</w:instrText>
                    </w:r>
                    <w:r w:rsidRPr="00976D5A">
                      <w:rPr>
                        <w:b/>
                        <w:sz w:val="32"/>
                        <w:szCs w:val="32"/>
                      </w:rPr>
                      <w:fldChar w:fldCharType="separate"/>
                    </w:r>
                    <w:r w:rsidR="00C94344" w:rsidRPr="00C94344">
                      <w:rPr>
                        <w:rFonts w:asciiTheme="majorHAnsi" w:eastAsiaTheme="majorEastAsia" w:hAnsiTheme="majorHAnsi" w:cstheme="majorBidi"/>
                        <w:b/>
                        <w:noProof/>
                        <w:color w:val="FFFFFF" w:themeColor="background1"/>
                        <w:sz w:val="32"/>
                        <w:szCs w:val="32"/>
                      </w:rPr>
                      <w:t>9</w:t>
                    </w:r>
                    <w:r w:rsidRPr="00976D5A">
                      <w:rPr>
                        <w:rFonts w:asciiTheme="majorHAnsi" w:eastAsiaTheme="majorEastAsia" w:hAnsiTheme="majorHAnsi" w:cstheme="majorBidi"/>
                        <w:b/>
                        <w:color w:val="FFFFFF" w:themeColor="background1"/>
                        <w:sz w:val="32"/>
                        <w:szCs w:val="32"/>
                      </w:rPr>
                      <w:fldChar w:fldCharType="end"/>
                    </w:r>
                  </w:p>
                  <w:p w14:paraId="7DEDBABA" w14:textId="77777777" w:rsidR="00334D7E" w:rsidRDefault="00334D7E" w:rsidP="009E71E9">
                    <w:pPr>
                      <w:jc w:val="center"/>
                      <w:rPr>
                        <w:rFonts w:asciiTheme="majorHAnsi" w:eastAsiaTheme="majorEastAsia" w:hAnsiTheme="majorHAnsi" w:cstheme="majorBidi"/>
                        <w:color w:val="FFFFFF" w:themeColor="background1"/>
                        <w:sz w:val="40"/>
                        <w:szCs w:val="40"/>
                      </w:rPr>
                    </w:pPr>
                  </w:p>
                  <w:p w14:paraId="24215A8C" w14:textId="77777777" w:rsidR="00334D7E" w:rsidRDefault="00334D7E" w:rsidP="009E71E9">
                    <w:pPr>
                      <w:jc w:val="center"/>
                      <w:rPr>
                        <w:rFonts w:asciiTheme="majorHAnsi" w:eastAsiaTheme="majorEastAsia" w:hAnsiTheme="majorHAnsi" w:cstheme="majorBidi"/>
                        <w:color w:val="FFFFFF" w:themeColor="background1"/>
                        <w:sz w:val="40"/>
                        <w:szCs w:val="40"/>
                      </w:rPr>
                    </w:pPr>
                  </w:p>
                  <w:p w14:paraId="2E9B72C5" w14:textId="77777777" w:rsidR="00334D7E" w:rsidRPr="00C12983" w:rsidRDefault="00334D7E" w:rsidP="009E71E9">
                    <w:pPr>
                      <w:jc w:val="center"/>
                      <w:rPr>
                        <w:sz w:val="40"/>
                        <w:szCs w:val="40"/>
                      </w:rPr>
                    </w:pPr>
                  </w:p>
                </w:txbxContent>
              </v:textbox>
              <w10:wrap anchorx="page" anchory="page"/>
            </v:shape>
          </w:pict>
        </mc:Fallback>
      </mc:AlternateContent>
    </w:r>
    <w:r w:rsidR="00976D5A" w:rsidRPr="00976D5A">
      <w:rPr>
        <w:rFonts w:asciiTheme="majorHAnsi" w:hAnsiTheme="majorHAnsi" w:cstheme="majorHAnsi"/>
        <w:color w:val="4F81BD" w:themeColor="accent1"/>
        <w:sz w:val="18"/>
        <w:szCs w:val="18"/>
      </w:rPr>
      <w:t>Kit</w:t>
    </w:r>
    <w:r w:rsidR="00976D5A" w:rsidRPr="00976D5A">
      <w:rPr>
        <w:rFonts w:asciiTheme="majorHAnsi" w:hAnsiTheme="majorHAnsi" w:cstheme="majorHAnsi"/>
        <w:color w:val="4F81BD" w:themeColor="accent1"/>
        <w:sz w:val="18"/>
        <w:szCs w:val="18"/>
      </w:rPr>
      <w:t xml:space="preserve"> </w:t>
    </w:r>
    <w:r w:rsidR="00976D5A" w:rsidRPr="00976D5A">
      <w:rPr>
        <w:rFonts w:asciiTheme="majorHAnsi" w:hAnsiTheme="majorHAnsi" w:cstheme="majorHAnsi"/>
        <w:color w:val="4F81BD" w:themeColor="accent1"/>
        <w:sz w:val="18"/>
        <w:szCs w:val="18"/>
      </w:rPr>
      <w:t>mobilité d’enseignement (STA) 2017</w:t>
    </w:r>
    <w:r w:rsidR="00976D5A">
      <w:rPr>
        <w:rFonts w:asciiTheme="majorHAnsi" w:hAnsiTheme="majorHAnsi" w:cstheme="majorHAnsi"/>
        <w:color w:val="4F81BD" w:themeColor="accent1"/>
        <w:sz w:val="18"/>
        <w:szCs w:val="18"/>
      </w:rPr>
      <w:t>-2018</w:t>
    </w:r>
    <w:r w:rsidR="00976D5A" w:rsidRPr="00976D5A">
      <w:rPr>
        <w:rFonts w:asciiTheme="majorHAnsi" w:hAnsiTheme="majorHAnsi" w:cstheme="majorHAnsi"/>
        <w:color w:val="4F81BD" w:themeColor="accent1"/>
        <w:sz w:val="18"/>
        <w:szCs w:val="18"/>
      </w:rPr>
      <w:t xml:space="preserve"> V1</w:t>
    </w:r>
  </w:p>
  <w:p w14:paraId="175DC83D" w14:textId="7920B3A2" w:rsidR="00976D5A" w:rsidRDefault="00976D5A" w:rsidP="00976D5A">
    <w:pPr>
      <w:pStyle w:val="Pieddepage"/>
      <w:tabs>
        <w:tab w:val="clear" w:pos="4536"/>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 w:id="1">
    <w:p w14:paraId="72D18573" w14:textId="2A3AAA09" w:rsidR="00334D7E" w:rsidRPr="003762A9" w:rsidRDefault="00334D7E" w:rsidP="003762A9">
      <w:pPr>
        <w:spacing w:before="120"/>
        <w:rPr>
          <w:rFonts w:ascii="Verdana" w:hAnsi="Verdana"/>
          <w:color w:val="0000FF" w:themeColor="hyperlink"/>
          <w:sz w:val="16"/>
          <w:szCs w:val="16"/>
          <w:u w:val="single"/>
        </w:rPr>
      </w:pPr>
      <w:r>
        <w:rPr>
          <w:rStyle w:val="Appelnotedebasdep"/>
        </w:rPr>
        <w:footnoteRef/>
      </w:r>
      <w:r w:rsidRPr="003762A9">
        <w:rPr>
          <w:rFonts w:ascii="Verdana" w:hAnsi="Verdana"/>
          <w:sz w:val="16"/>
          <w:szCs w:val="16"/>
        </w:rPr>
        <w:t>The top-</w:t>
      </w:r>
      <w:proofErr w:type="spellStart"/>
      <w:r w:rsidRPr="003762A9">
        <w:rPr>
          <w:rFonts w:ascii="Verdana" w:hAnsi="Verdana"/>
          <w:sz w:val="16"/>
          <w:szCs w:val="16"/>
        </w:rPr>
        <w:t>level</w:t>
      </w:r>
      <w:proofErr w:type="spellEnd"/>
      <w:r w:rsidRPr="003762A9">
        <w:rPr>
          <w:rFonts w:ascii="Verdana" w:hAnsi="Verdana"/>
          <w:sz w:val="16"/>
          <w:szCs w:val="16"/>
        </w:rPr>
        <w:t xml:space="preserve"> NACE </w:t>
      </w:r>
      <w:proofErr w:type="spellStart"/>
      <w:r w:rsidRPr="003762A9">
        <w:rPr>
          <w:rFonts w:ascii="Verdana" w:hAnsi="Verdana"/>
          <w:sz w:val="16"/>
          <w:szCs w:val="16"/>
        </w:rPr>
        <w:t>sector</w:t>
      </w:r>
      <w:proofErr w:type="spellEnd"/>
      <w:r w:rsidRPr="003762A9">
        <w:rPr>
          <w:rFonts w:ascii="Verdana" w:hAnsi="Verdana"/>
          <w:sz w:val="16"/>
          <w:szCs w:val="16"/>
        </w:rPr>
        <w:t xml:space="preserve"> codes are </w:t>
      </w:r>
      <w:proofErr w:type="spellStart"/>
      <w:r w:rsidRPr="003762A9">
        <w:rPr>
          <w:rFonts w:ascii="Verdana" w:hAnsi="Verdana"/>
          <w:sz w:val="16"/>
          <w:szCs w:val="16"/>
        </w:rPr>
        <w:t>available</w:t>
      </w:r>
      <w:proofErr w:type="spellEnd"/>
      <w:r w:rsidRPr="003762A9">
        <w:rPr>
          <w:rFonts w:ascii="Verdana" w:hAnsi="Verdana"/>
          <w:sz w:val="16"/>
          <w:szCs w:val="16"/>
        </w:rPr>
        <w:t xml:space="preserve"> at </w:t>
      </w:r>
      <w:r>
        <w:rPr>
          <w:rFonts w:ascii="Verdana" w:hAnsi="Verdana"/>
          <w:sz w:val="16"/>
          <w:szCs w:val="16"/>
        </w:rPr>
        <w:t xml:space="preserve">/ </w:t>
      </w:r>
      <w:r w:rsidRPr="003762A9">
        <w:rPr>
          <w:rFonts w:ascii="Calibri" w:eastAsia="Times New Roman" w:hAnsi="Calibri" w:cs="Calibri"/>
          <w:color w:val="002060"/>
          <w:sz w:val="20"/>
          <w:szCs w:val="20"/>
          <w:lang w:eastAsia="en-US"/>
        </w:rPr>
        <w:t>La nomenclature des codes NACE est disponible :</w:t>
      </w:r>
      <w:r w:rsidRPr="003762A9">
        <w:rPr>
          <w:rFonts w:ascii="Verdana" w:eastAsia="Times New Roman" w:hAnsi="Verdana" w:cs="Times New Roman"/>
          <w:sz w:val="16"/>
          <w:szCs w:val="16"/>
        </w:rPr>
        <w:t xml:space="preserve"> </w:t>
      </w:r>
      <w:hyperlink r:id="rId1" w:history="1">
        <w:r w:rsidRPr="003762A9">
          <w:rPr>
            <w:rStyle w:val="Lienhypertexte"/>
            <w:rFonts w:ascii="Verdana" w:hAnsi="Verdana"/>
            <w:sz w:val="16"/>
            <w:szCs w:val="16"/>
          </w:rPr>
          <w:t>http://ec.europa.eu/eurostat/ramon/nomenclatures/index.cfm?TargetUrl=LST_NOM_DTL&amp;StrNom=NACE_REV2&amp;StrLanguageCode=EN</w:t>
        </w:r>
      </w:hyperlink>
    </w:p>
    <w:p w14:paraId="032D2009" w14:textId="16EF0653" w:rsidR="00334D7E" w:rsidRPr="003762A9" w:rsidRDefault="00334D7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334D7E" w:rsidRPr="009E71E9" w:rsidRDefault="00C94344"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1F56"/>
    <w:rsid w:val="00037958"/>
    <w:rsid w:val="000A52D2"/>
    <w:rsid w:val="0010369A"/>
    <w:rsid w:val="00144D0E"/>
    <w:rsid w:val="001674E9"/>
    <w:rsid w:val="001851C6"/>
    <w:rsid w:val="001A18F2"/>
    <w:rsid w:val="001B328D"/>
    <w:rsid w:val="001E73C2"/>
    <w:rsid w:val="002308CE"/>
    <w:rsid w:val="002800D1"/>
    <w:rsid w:val="00334D7E"/>
    <w:rsid w:val="003563F0"/>
    <w:rsid w:val="00357E12"/>
    <w:rsid w:val="003645B9"/>
    <w:rsid w:val="003762A9"/>
    <w:rsid w:val="0038440E"/>
    <w:rsid w:val="003D03B6"/>
    <w:rsid w:val="004A48A1"/>
    <w:rsid w:val="004A7F42"/>
    <w:rsid w:val="004F65A9"/>
    <w:rsid w:val="0055005B"/>
    <w:rsid w:val="005600AD"/>
    <w:rsid w:val="00594C55"/>
    <w:rsid w:val="005A5093"/>
    <w:rsid w:val="005C5D22"/>
    <w:rsid w:val="005F773F"/>
    <w:rsid w:val="00603183"/>
    <w:rsid w:val="006118B9"/>
    <w:rsid w:val="00657B57"/>
    <w:rsid w:val="00684854"/>
    <w:rsid w:val="006C2437"/>
    <w:rsid w:val="006E4691"/>
    <w:rsid w:val="007057BF"/>
    <w:rsid w:val="00724BC7"/>
    <w:rsid w:val="00756220"/>
    <w:rsid w:val="007630A6"/>
    <w:rsid w:val="00837194"/>
    <w:rsid w:val="008A6A85"/>
    <w:rsid w:val="008A7583"/>
    <w:rsid w:val="008C7ECF"/>
    <w:rsid w:val="008E194A"/>
    <w:rsid w:val="008F4A67"/>
    <w:rsid w:val="008F4D57"/>
    <w:rsid w:val="00900730"/>
    <w:rsid w:val="009358B3"/>
    <w:rsid w:val="009453EB"/>
    <w:rsid w:val="00976D5A"/>
    <w:rsid w:val="009A1FD1"/>
    <w:rsid w:val="009E71E9"/>
    <w:rsid w:val="009E7D5F"/>
    <w:rsid w:val="00A148A3"/>
    <w:rsid w:val="00A21850"/>
    <w:rsid w:val="00A33A75"/>
    <w:rsid w:val="00A50738"/>
    <w:rsid w:val="00A71C85"/>
    <w:rsid w:val="00A770E5"/>
    <w:rsid w:val="00AA17B7"/>
    <w:rsid w:val="00AD5B08"/>
    <w:rsid w:val="00B023A8"/>
    <w:rsid w:val="00B12169"/>
    <w:rsid w:val="00B12891"/>
    <w:rsid w:val="00B250F3"/>
    <w:rsid w:val="00B3051D"/>
    <w:rsid w:val="00BA4655"/>
    <w:rsid w:val="00BB54C4"/>
    <w:rsid w:val="00C06D4A"/>
    <w:rsid w:val="00C52083"/>
    <w:rsid w:val="00C85ABA"/>
    <w:rsid w:val="00C90942"/>
    <w:rsid w:val="00C94344"/>
    <w:rsid w:val="00CD02CC"/>
    <w:rsid w:val="00D05199"/>
    <w:rsid w:val="00DA3D58"/>
    <w:rsid w:val="00DB2F72"/>
    <w:rsid w:val="00DC287C"/>
    <w:rsid w:val="00DE0198"/>
    <w:rsid w:val="00E12C82"/>
    <w:rsid w:val="00E56DC8"/>
    <w:rsid w:val="00E70682"/>
    <w:rsid w:val="00E718D3"/>
    <w:rsid w:val="00EC610C"/>
    <w:rsid w:val="00EE1B35"/>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6945-01A2-4525-BFC2-C8CCBB69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4811</Words>
  <Characters>26463</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Isabelle Lootens</cp:lastModifiedBy>
  <cp:revision>3</cp:revision>
  <cp:lastPrinted>2016-06-06T12:41:00Z</cp:lastPrinted>
  <dcterms:created xsi:type="dcterms:W3CDTF">2017-05-11T08:51:00Z</dcterms:created>
  <dcterms:modified xsi:type="dcterms:W3CDTF">2017-05-17T10:06:00Z</dcterms:modified>
</cp:coreProperties>
</file>